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FAA5F" w14:textId="77777777" w:rsidR="006F7565" w:rsidRPr="00824621" w:rsidRDefault="00464FEE" w:rsidP="00550B9F">
      <w:pPr>
        <w:tabs>
          <w:tab w:val="left" w:pos="0"/>
        </w:tabs>
        <w:spacing w:line="276" w:lineRule="auto"/>
        <w:jc w:val="center"/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</w:pPr>
      <w:bookmarkStart w:id="0" w:name="_GoBack"/>
      <w:bookmarkEnd w:id="0"/>
      <w:r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ΤΕΛΙΚΟ</w:t>
      </w:r>
      <w:r w:rsidR="006F7565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 ΕΡΩΤΗΜΑΤΟΛΟΓΙΟ </w:t>
      </w:r>
      <w:r w:rsidR="00550B9F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–</w:t>
      </w:r>
      <w:r w:rsidR="006F7565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 ΜΕΤΑΝΑΣΤΕΥΤΙΚΟ</w:t>
      </w:r>
    </w:p>
    <w:p w14:paraId="03C7E0D2" w14:textId="77777777" w:rsidR="00550B9F" w:rsidRPr="00824621" w:rsidRDefault="00550B9F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</w:pPr>
    </w:p>
    <w:p w14:paraId="260897C1" w14:textId="77777777" w:rsidR="006F7565" w:rsidRPr="00824621" w:rsidRDefault="006F7565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Καλημέρα / Καλησπέρα σας. Ονομάζομαι ….και είμαι ερευνητής της MARC. Αυτές τις μέρες κάνουμε μία έρευνα κοινής γνώμης </w:t>
      </w:r>
      <w:r w:rsidR="006E67F8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σχετικά με τα </w:t>
      </w:r>
      <w:r w:rsidR="004C3851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κοινωνικά </w:t>
      </w:r>
      <w:r w:rsidR="006E67F8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θέματα που απασχολούν την επικαιρότητα</w:t>
      </w:r>
      <w:r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  και θα θέλαμε και την δική σας συμμετοχή. Οι απαντήσεις είναι ανώνυμες και εμπιστευτικές και χρησιμοποιούνται μόνο σε στατιστικούς πίνακες.</w:t>
      </w:r>
    </w:p>
    <w:p w14:paraId="32B29B2F" w14:textId="77777777" w:rsidR="00937C4C" w:rsidRPr="00824621" w:rsidRDefault="00FA577D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1</w:t>
      </w:r>
      <w:r w:rsidR="00530A6A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. </w:t>
      </w:r>
      <w:r w:rsidR="00937C4C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Ποια από </w:t>
      </w:r>
      <w:r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τα παρακάτω θέματα </w:t>
      </w:r>
      <w:r w:rsidR="00937C4C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θεωρείτε ως τα πιο σημαντικ</w:t>
      </w:r>
      <w:r w:rsidR="00530A6A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ά</w:t>
      </w:r>
      <w:r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 για την χώρα μας</w:t>
      </w:r>
      <w:r w:rsidR="00104953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; (έως δύο</w:t>
      </w:r>
      <w:r w:rsidR="00937C4C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 απαντήσεις)</w:t>
      </w:r>
    </w:p>
    <w:p w14:paraId="08F82C46" w14:textId="77777777" w:rsidR="00937C4C" w:rsidRPr="00824621" w:rsidRDefault="00937C4C" w:rsidP="005846C0">
      <w:pPr>
        <w:pStyle w:val="ListParagraph"/>
        <w:numPr>
          <w:ilvl w:val="0"/>
          <w:numId w:val="22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  <w:t>Εγκληματικότητα/Ασφάλεια των πολιτών</w:t>
      </w:r>
    </w:p>
    <w:p w14:paraId="33C736DF" w14:textId="77777777" w:rsidR="00937C4C" w:rsidRPr="00824621" w:rsidRDefault="00937C4C" w:rsidP="005846C0">
      <w:pPr>
        <w:pStyle w:val="ListParagraph"/>
        <w:numPr>
          <w:ilvl w:val="0"/>
          <w:numId w:val="22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  <w:t>Ανεργία</w:t>
      </w:r>
    </w:p>
    <w:p w14:paraId="7C90E0C0" w14:textId="77777777" w:rsidR="00937C4C" w:rsidRPr="00824621" w:rsidRDefault="00937C4C" w:rsidP="005846C0">
      <w:pPr>
        <w:pStyle w:val="ListParagraph"/>
        <w:numPr>
          <w:ilvl w:val="0"/>
          <w:numId w:val="22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  <w:t>Μεταναστευτικό-προσφυγικό</w:t>
      </w:r>
    </w:p>
    <w:p w14:paraId="5D0B1A7D" w14:textId="77777777" w:rsidR="00937C4C" w:rsidRPr="00824621" w:rsidRDefault="00937C4C" w:rsidP="005846C0">
      <w:pPr>
        <w:pStyle w:val="ListParagraph"/>
        <w:numPr>
          <w:ilvl w:val="0"/>
          <w:numId w:val="22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  <w:t>Μακεδονικό –συμφωνία Πρεσπών</w:t>
      </w:r>
    </w:p>
    <w:p w14:paraId="0E040741" w14:textId="77777777" w:rsidR="00937C4C" w:rsidRPr="00824621" w:rsidRDefault="00937C4C" w:rsidP="005846C0">
      <w:pPr>
        <w:pStyle w:val="ListParagraph"/>
        <w:numPr>
          <w:ilvl w:val="0"/>
          <w:numId w:val="22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  <w:t xml:space="preserve">Πορεία της οικονομίας (Δημόσιο χρέος- δημοσιονομικά ελλείμματα)  </w:t>
      </w:r>
    </w:p>
    <w:p w14:paraId="4B96F3EC" w14:textId="77777777" w:rsidR="00937C4C" w:rsidRPr="00824621" w:rsidRDefault="007B788C" w:rsidP="005846C0">
      <w:pPr>
        <w:pStyle w:val="ListParagraph"/>
        <w:numPr>
          <w:ilvl w:val="0"/>
          <w:numId w:val="22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  <w:t>Διαφθορά-σκάνδαλα</w:t>
      </w:r>
    </w:p>
    <w:p w14:paraId="79187E1F" w14:textId="77777777" w:rsidR="00937C4C" w:rsidRPr="00824621" w:rsidRDefault="00937C4C" w:rsidP="005846C0">
      <w:pPr>
        <w:pStyle w:val="ListParagraph"/>
        <w:numPr>
          <w:ilvl w:val="0"/>
          <w:numId w:val="22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  <w:t>Σχέσεις με Τουρκία</w:t>
      </w:r>
    </w:p>
    <w:p w14:paraId="3BAB5FDA" w14:textId="77777777" w:rsidR="00937C4C" w:rsidRPr="00824621" w:rsidRDefault="00937C4C" w:rsidP="005846C0">
      <w:pPr>
        <w:pStyle w:val="ListParagraph"/>
        <w:numPr>
          <w:ilvl w:val="0"/>
          <w:numId w:val="22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  <w:t>Παιδεία</w:t>
      </w:r>
    </w:p>
    <w:p w14:paraId="3888F9F3" w14:textId="77777777" w:rsidR="007B788C" w:rsidRPr="00824621" w:rsidRDefault="007B788C" w:rsidP="005846C0">
      <w:pPr>
        <w:pStyle w:val="ListParagraph"/>
        <w:numPr>
          <w:ilvl w:val="0"/>
          <w:numId w:val="22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  <w:t>Μεταρρυθμίσεις</w:t>
      </w:r>
    </w:p>
    <w:p w14:paraId="79E9AB40" w14:textId="77777777" w:rsidR="007B788C" w:rsidRPr="00824621" w:rsidRDefault="007B788C" w:rsidP="005846C0">
      <w:pPr>
        <w:pStyle w:val="ListParagraph"/>
        <w:numPr>
          <w:ilvl w:val="0"/>
          <w:numId w:val="22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  <w:t>Βιοτικό επίπεδο (μισθοί, συντάξεις, ακρίβεια)</w:t>
      </w:r>
    </w:p>
    <w:p w14:paraId="145BBD80" w14:textId="77777777" w:rsidR="00530A6A" w:rsidRPr="00824621" w:rsidRDefault="00530A6A" w:rsidP="005846C0">
      <w:pPr>
        <w:pStyle w:val="ListParagraph"/>
        <w:numPr>
          <w:ilvl w:val="0"/>
          <w:numId w:val="22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  <w:t>Άλλ</w:t>
      </w:r>
      <w:r w:rsidR="00930621" w:rsidRPr="00824621"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  <w:t>ο….(ανοιχτή)</w:t>
      </w:r>
    </w:p>
    <w:p w14:paraId="1E8185BC" w14:textId="77777777" w:rsidR="00530A6A" w:rsidRPr="00824621" w:rsidRDefault="00530A6A" w:rsidP="005846C0">
      <w:pPr>
        <w:pStyle w:val="ListParagraph"/>
        <w:numPr>
          <w:ilvl w:val="0"/>
          <w:numId w:val="22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  <w:t>Δ.Α</w:t>
      </w:r>
    </w:p>
    <w:p w14:paraId="69F4338B" w14:textId="77777777" w:rsidR="00556C63" w:rsidRPr="00824621" w:rsidRDefault="00556C63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</w:pPr>
    </w:p>
    <w:p w14:paraId="586A48D1" w14:textId="77777777" w:rsidR="00B807F9" w:rsidRPr="00824621" w:rsidRDefault="00FA577D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2</w:t>
      </w:r>
      <w:r w:rsidR="00B807F9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.</w:t>
      </w:r>
      <w:r w:rsidR="008979ED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 </w:t>
      </w:r>
      <w:r w:rsidR="00B807F9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 Πώς εξελίσσεται κατά την άποψή σας η οικονομική κατάσταση της χώρας ; </w:t>
      </w:r>
    </w:p>
    <w:p w14:paraId="0078544B" w14:textId="77777777" w:rsidR="00B807F9" w:rsidRPr="00824621" w:rsidRDefault="00B807F9" w:rsidP="005846C0">
      <w:pPr>
        <w:pStyle w:val="ListParagraph"/>
        <w:numPr>
          <w:ilvl w:val="0"/>
          <w:numId w:val="25"/>
        </w:numPr>
        <w:tabs>
          <w:tab w:val="left" w:pos="0"/>
        </w:tabs>
        <w:spacing w:line="276" w:lineRule="auto"/>
        <w:ind w:left="709" w:hanging="709"/>
        <w:jc w:val="both"/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  <w:t>μάλλον προς το καλύτερο</w:t>
      </w:r>
    </w:p>
    <w:p w14:paraId="234676F9" w14:textId="77777777" w:rsidR="00B807F9" w:rsidRPr="00824621" w:rsidRDefault="00B807F9" w:rsidP="005846C0">
      <w:pPr>
        <w:pStyle w:val="ListParagraph"/>
        <w:numPr>
          <w:ilvl w:val="0"/>
          <w:numId w:val="25"/>
        </w:numPr>
        <w:tabs>
          <w:tab w:val="left" w:pos="0"/>
        </w:tabs>
        <w:spacing w:line="276" w:lineRule="auto"/>
        <w:ind w:left="709" w:hanging="709"/>
        <w:jc w:val="both"/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  <w:t>μάλλον προς το χειρότερο</w:t>
      </w:r>
    </w:p>
    <w:p w14:paraId="614EEB00" w14:textId="77777777" w:rsidR="00B807F9" w:rsidRPr="00824621" w:rsidRDefault="00B807F9" w:rsidP="005846C0">
      <w:pPr>
        <w:pStyle w:val="ListParagraph"/>
        <w:numPr>
          <w:ilvl w:val="0"/>
          <w:numId w:val="25"/>
        </w:numPr>
        <w:tabs>
          <w:tab w:val="left" w:pos="0"/>
        </w:tabs>
        <w:spacing w:line="276" w:lineRule="auto"/>
        <w:ind w:left="709" w:hanging="709"/>
        <w:jc w:val="both"/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  <w:t>παραμένει στάσιμη</w:t>
      </w:r>
    </w:p>
    <w:p w14:paraId="2B9A3B5A" w14:textId="77777777" w:rsidR="00B807F9" w:rsidRPr="00824621" w:rsidRDefault="00B807F9" w:rsidP="005846C0">
      <w:pPr>
        <w:pStyle w:val="ListParagraph"/>
        <w:numPr>
          <w:ilvl w:val="0"/>
          <w:numId w:val="25"/>
        </w:numPr>
        <w:tabs>
          <w:tab w:val="left" w:pos="0"/>
        </w:tabs>
        <w:spacing w:line="276" w:lineRule="auto"/>
        <w:ind w:left="709" w:hanging="709"/>
        <w:jc w:val="both"/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  <w:t>ΔΓ/ΔΑ</w:t>
      </w:r>
    </w:p>
    <w:p w14:paraId="56E3AD7B" w14:textId="77777777" w:rsidR="00530A6A" w:rsidRPr="00824621" w:rsidRDefault="00530A6A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</w:pPr>
    </w:p>
    <w:p w14:paraId="778333F4" w14:textId="77777777" w:rsidR="00D754D1" w:rsidRPr="00824621" w:rsidRDefault="00FA577D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3</w:t>
      </w:r>
      <w:r w:rsidR="00064615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. </w:t>
      </w:r>
      <w:r w:rsidR="00190BA6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Κατά τη γνώμη σας τ</w:t>
      </w:r>
      <w:r w:rsidR="00B807F9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α τελευταία 4-5 χρόνια, η</w:t>
      </w:r>
      <w:r w:rsidR="00556C63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 κατάσταση στον τομέα της  ασφάλειας </w:t>
      </w:r>
      <w:r w:rsidR="00B807F9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των πολιτών:</w:t>
      </w:r>
      <w:r w:rsidR="00556C63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 </w:t>
      </w:r>
    </w:p>
    <w:p w14:paraId="7F6D0389" w14:textId="77777777" w:rsidR="00B807F9" w:rsidRPr="00824621" w:rsidRDefault="006F0B62" w:rsidP="005846C0">
      <w:pPr>
        <w:pStyle w:val="ListParagraph"/>
        <w:numPr>
          <w:ilvl w:val="0"/>
          <w:numId w:val="26"/>
        </w:numPr>
        <w:tabs>
          <w:tab w:val="left" w:pos="0"/>
        </w:tabs>
        <w:spacing w:line="276" w:lineRule="auto"/>
        <w:ind w:left="709" w:hanging="709"/>
        <w:jc w:val="both"/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  <w:t>Έχει βελτιωθεί</w:t>
      </w:r>
    </w:p>
    <w:p w14:paraId="142D8E31" w14:textId="77777777" w:rsidR="00B807F9" w:rsidRPr="00824621" w:rsidRDefault="00190BA6" w:rsidP="005846C0">
      <w:pPr>
        <w:pStyle w:val="ListParagraph"/>
        <w:numPr>
          <w:ilvl w:val="0"/>
          <w:numId w:val="26"/>
        </w:numPr>
        <w:tabs>
          <w:tab w:val="left" w:pos="0"/>
        </w:tabs>
        <w:spacing w:line="276" w:lineRule="auto"/>
        <w:ind w:left="709" w:hanging="709"/>
        <w:jc w:val="both"/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  <w:t xml:space="preserve">Έχει </w:t>
      </w:r>
      <w:r w:rsidR="00B807F9" w:rsidRPr="00824621"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  <w:t>χειροτερέψει</w:t>
      </w:r>
    </w:p>
    <w:p w14:paraId="32B4A52D" w14:textId="77777777" w:rsidR="00B807F9" w:rsidRPr="00824621" w:rsidRDefault="00B807F9" w:rsidP="005846C0">
      <w:pPr>
        <w:pStyle w:val="ListParagraph"/>
        <w:numPr>
          <w:ilvl w:val="0"/>
          <w:numId w:val="26"/>
        </w:numPr>
        <w:tabs>
          <w:tab w:val="left" w:pos="0"/>
        </w:tabs>
        <w:spacing w:line="276" w:lineRule="auto"/>
        <w:ind w:left="709" w:hanging="709"/>
        <w:jc w:val="both"/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  <w:t>δεν έχει αλλάξει</w:t>
      </w:r>
    </w:p>
    <w:p w14:paraId="57316BBD" w14:textId="77777777" w:rsidR="00B807F9" w:rsidRPr="00824621" w:rsidRDefault="00B807F9" w:rsidP="005846C0">
      <w:pPr>
        <w:pStyle w:val="ListParagraph"/>
        <w:numPr>
          <w:ilvl w:val="0"/>
          <w:numId w:val="26"/>
        </w:numPr>
        <w:tabs>
          <w:tab w:val="left" w:pos="0"/>
        </w:tabs>
        <w:spacing w:line="276" w:lineRule="auto"/>
        <w:ind w:left="709" w:hanging="709"/>
        <w:jc w:val="both"/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  <w:t>ΔΓ/ΔΑ</w:t>
      </w:r>
    </w:p>
    <w:p w14:paraId="1DFF1AF0" w14:textId="77777777" w:rsidR="00436C69" w:rsidRPr="00824621" w:rsidRDefault="00D2283B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  <w:lastRenderedPageBreak/>
        <w:t>4</w:t>
      </w:r>
      <w:r w:rsidR="008979ED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. </w:t>
      </w:r>
      <w:r w:rsidR="00D93FCF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Πιστεύετε πως </w:t>
      </w:r>
      <w:r w:rsidR="00C146D6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πρέπει να </w:t>
      </w:r>
      <w:proofErr w:type="spellStart"/>
      <w:r w:rsidR="00C146D6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αυστηροποιηθούν</w:t>
      </w:r>
      <w:proofErr w:type="spellEnd"/>
      <w:r w:rsidR="00C146D6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 ή όχι </w:t>
      </w:r>
      <w:r w:rsidR="00D93FCF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οι ποινές που επιβάλλονται σήμερα για </w:t>
      </w:r>
      <w:r w:rsidR="000458DB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(</w:t>
      </w:r>
      <w:r w:rsidR="00D93FCF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αξιόποινες πράξεις </w:t>
      </w:r>
      <w:r w:rsidR="000458DB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όπως)</w:t>
      </w:r>
      <w:r w:rsidR="00D93FCF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 τρομοκρατικές ενέργειες, </w:t>
      </w:r>
      <w:r w:rsidR="00D615F2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ληστείες,</w:t>
      </w:r>
      <w:r w:rsidR="00C146D6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 διαρρήξεις, β</w:t>
      </w:r>
      <w:r w:rsidR="00D615F2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ιασμούς και γενικά πράξεις βίας;</w:t>
      </w:r>
      <w:r w:rsidR="00C146D6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 </w:t>
      </w:r>
    </w:p>
    <w:p w14:paraId="5EB92487" w14:textId="77777777" w:rsidR="00C146D6" w:rsidRPr="00824621" w:rsidRDefault="00C146D6" w:rsidP="005846C0">
      <w:pPr>
        <w:pStyle w:val="ListParagraph"/>
        <w:numPr>
          <w:ilvl w:val="0"/>
          <w:numId w:val="28"/>
        </w:numPr>
        <w:tabs>
          <w:tab w:val="left" w:pos="0"/>
        </w:tabs>
        <w:spacing w:line="276" w:lineRule="auto"/>
        <w:ind w:left="709" w:hanging="709"/>
        <w:jc w:val="both"/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  <w:t>Να γίνουν πιο αυστηρές</w:t>
      </w:r>
    </w:p>
    <w:p w14:paraId="7FBB49D9" w14:textId="77777777" w:rsidR="00C146D6" w:rsidRPr="00824621" w:rsidRDefault="00C146D6" w:rsidP="005846C0">
      <w:pPr>
        <w:pStyle w:val="ListParagraph"/>
        <w:numPr>
          <w:ilvl w:val="0"/>
          <w:numId w:val="28"/>
        </w:numPr>
        <w:tabs>
          <w:tab w:val="left" w:pos="0"/>
        </w:tabs>
        <w:spacing w:line="276" w:lineRule="auto"/>
        <w:ind w:left="709" w:hanging="709"/>
        <w:jc w:val="both"/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  <w:t>Να παραμείνουν ως έχει</w:t>
      </w:r>
    </w:p>
    <w:p w14:paraId="4F0CFEDF" w14:textId="77777777" w:rsidR="00D2283B" w:rsidRPr="00824621" w:rsidRDefault="00D2283B" w:rsidP="005846C0">
      <w:pPr>
        <w:pStyle w:val="ListParagraph"/>
        <w:numPr>
          <w:ilvl w:val="0"/>
          <w:numId w:val="28"/>
        </w:numPr>
        <w:tabs>
          <w:tab w:val="left" w:pos="0"/>
        </w:tabs>
        <w:spacing w:line="276" w:lineRule="auto"/>
        <w:ind w:left="709" w:hanging="709"/>
        <w:jc w:val="both"/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  <w:t>Να γίνουν πιο ελαστικές</w:t>
      </w:r>
    </w:p>
    <w:p w14:paraId="409A805C" w14:textId="77777777" w:rsidR="00D2283B" w:rsidRPr="00824621" w:rsidRDefault="00212FD2" w:rsidP="00464FEE">
      <w:pPr>
        <w:numPr>
          <w:ilvl w:val="0"/>
          <w:numId w:val="28"/>
        </w:numPr>
        <w:tabs>
          <w:tab w:val="left" w:pos="0"/>
        </w:tabs>
        <w:spacing w:line="276" w:lineRule="auto"/>
        <w:ind w:left="567" w:hanging="567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val="en-US" w:eastAsia="en-US"/>
        </w:rPr>
        <w:t xml:space="preserve">   </w:t>
      </w:r>
      <w:r w:rsidR="00D2283B"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ΔΓ/ΔΑ </w:t>
      </w:r>
    </w:p>
    <w:p w14:paraId="023B30FA" w14:textId="77777777" w:rsidR="00C146D6" w:rsidRPr="00824621" w:rsidRDefault="00C146D6" w:rsidP="005846C0">
      <w:pPr>
        <w:tabs>
          <w:tab w:val="left" w:pos="0"/>
        </w:tabs>
        <w:spacing w:line="276" w:lineRule="auto"/>
        <w:ind w:left="360"/>
        <w:jc w:val="both"/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</w:pPr>
    </w:p>
    <w:p w14:paraId="33D29B59" w14:textId="77777777" w:rsidR="003D34FF" w:rsidRPr="00824621" w:rsidRDefault="003D34FF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Θα ήθελα τώρα να μου πείτε την άποψή σας για τις επιπτώσεις της παρουσίας των μεταναστών στην Ελλάδα την τελευταία </w:t>
      </w:r>
      <w:r w:rsidR="00D2283B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25ετία</w:t>
      </w:r>
      <w:r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. </w:t>
      </w:r>
    </w:p>
    <w:p w14:paraId="319E6579" w14:textId="77777777" w:rsidR="006F7565" w:rsidRPr="00824621" w:rsidRDefault="0052798C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5</w:t>
      </w:r>
      <w:r w:rsidR="006F7565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.</w:t>
      </w:r>
      <w:r w:rsidR="006F7565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ab/>
        <w:t>Κατά την γνώμη σας, ο αριθμός των  μεταναστών στην Ελλάδα είναι:</w:t>
      </w:r>
    </w:p>
    <w:p w14:paraId="24A7B005" w14:textId="77777777" w:rsidR="006F7565" w:rsidRPr="00824621" w:rsidRDefault="006F7565" w:rsidP="005846C0">
      <w:pPr>
        <w:numPr>
          <w:ilvl w:val="0"/>
          <w:numId w:val="6"/>
        </w:numPr>
        <w:tabs>
          <w:tab w:val="left" w:pos="0"/>
        </w:tabs>
        <w:spacing w:line="276" w:lineRule="auto"/>
        <w:ind w:left="0" w:firstLine="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Υπερβολικά μεγάλος</w:t>
      </w:r>
    </w:p>
    <w:p w14:paraId="50187A38" w14:textId="77777777" w:rsidR="006F7565" w:rsidRPr="00824621" w:rsidRDefault="006F7565" w:rsidP="005846C0">
      <w:pPr>
        <w:numPr>
          <w:ilvl w:val="0"/>
          <w:numId w:val="6"/>
        </w:numPr>
        <w:tabs>
          <w:tab w:val="left" w:pos="0"/>
        </w:tabs>
        <w:spacing w:line="276" w:lineRule="auto"/>
        <w:ind w:left="0" w:firstLine="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Αρκετά μεγάλος</w:t>
      </w:r>
    </w:p>
    <w:p w14:paraId="56159E58" w14:textId="77777777" w:rsidR="006F7565" w:rsidRPr="00824621" w:rsidRDefault="006F7565" w:rsidP="005846C0">
      <w:pPr>
        <w:numPr>
          <w:ilvl w:val="0"/>
          <w:numId w:val="6"/>
        </w:numPr>
        <w:tabs>
          <w:tab w:val="left" w:pos="0"/>
        </w:tabs>
        <w:spacing w:line="276" w:lineRule="auto"/>
        <w:ind w:left="0" w:firstLine="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Ούτε μεγάλος αλλά ούτε και  μικρός</w:t>
      </w:r>
    </w:p>
    <w:p w14:paraId="1668744E" w14:textId="77777777" w:rsidR="006F7565" w:rsidRPr="00824621" w:rsidRDefault="006F7565" w:rsidP="005846C0">
      <w:pPr>
        <w:numPr>
          <w:ilvl w:val="0"/>
          <w:numId w:val="6"/>
        </w:numPr>
        <w:tabs>
          <w:tab w:val="left" w:pos="0"/>
        </w:tabs>
        <w:spacing w:line="276" w:lineRule="auto"/>
        <w:ind w:left="0" w:firstLine="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Μάλλον μικρός</w:t>
      </w:r>
    </w:p>
    <w:p w14:paraId="4042A21D" w14:textId="77777777" w:rsidR="006F7565" w:rsidRPr="00824621" w:rsidRDefault="006F7565" w:rsidP="005846C0">
      <w:pPr>
        <w:numPr>
          <w:ilvl w:val="0"/>
          <w:numId w:val="6"/>
        </w:numPr>
        <w:tabs>
          <w:tab w:val="left" w:pos="0"/>
        </w:tabs>
        <w:spacing w:line="276" w:lineRule="auto"/>
        <w:ind w:left="0" w:firstLine="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Πολύ μικρός</w:t>
      </w:r>
    </w:p>
    <w:p w14:paraId="5751FAD7" w14:textId="77777777" w:rsidR="006F7565" w:rsidRPr="00824621" w:rsidRDefault="006F7565" w:rsidP="005846C0">
      <w:pPr>
        <w:numPr>
          <w:ilvl w:val="0"/>
          <w:numId w:val="6"/>
        </w:numPr>
        <w:tabs>
          <w:tab w:val="left" w:pos="0"/>
        </w:tabs>
        <w:spacing w:line="276" w:lineRule="auto"/>
        <w:ind w:left="0" w:firstLine="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ΔΓ/ΔΑ </w:t>
      </w:r>
    </w:p>
    <w:p w14:paraId="7F10EECE" w14:textId="77777777" w:rsidR="006F7565" w:rsidRPr="00824621" w:rsidRDefault="006F7565" w:rsidP="005846C0">
      <w:pPr>
        <w:tabs>
          <w:tab w:val="left" w:pos="0"/>
          <w:tab w:val="left" w:leader="dot" w:pos="1134"/>
          <w:tab w:val="left" w:leader="dot" w:pos="1701"/>
          <w:tab w:val="left" w:leader="dot" w:pos="2268"/>
          <w:tab w:val="left" w:leader="dot" w:pos="2835"/>
          <w:tab w:val="left" w:leader="dot" w:pos="3402"/>
        </w:tabs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</w:p>
    <w:p w14:paraId="47A659D5" w14:textId="77777777" w:rsidR="006F7565" w:rsidRPr="00824621" w:rsidRDefault="0052798C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6</w:t>
      </w:r>
      <w:r w:rsidR="006F7565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.</w:t>
      </w:r>
      <w:r w:rsidR="006F7565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ab/>
      </w:r>
      <w:r w:rsidR="00D2283B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Ο αντίκτυπος της </w:t>
      </w:r>
      <w:r w:rsidR="006F7565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ύπαρξη</w:t>
      </w:r>
      <w:r w:rsidR="00D2283B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ς</w:t>
      </w:r>
      <w:r w:rsidR="006F7565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 μεταναστών στην ελληνική οικονομία</w:t>
      </w:r>
      <w:r w:rsidR="00D2283B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 είναι</w:t>
      </w:r>
      <w:r w:rsidR="006F7565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; </w:t>
      </w:r>
    </w:p>
    <w:p w14:paraId="53D12A1A" w14:textId="77777777" w:rsidR="00212FD2" w:rsidRPr="00464FEE" w:rsidRDefault="002E13DA" w:rsidP="00464FEE">
      <w:pPr>
        <w:pStyle w:val="ListParagraph"/>
        <w:numPr>
          <w:ilvl w:val="0"/>
          <w:numId w:val="59"/>
        </w:num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θετικός</w:t>
      </w:r>
    </w:p>
    <w:p w14:paraId="1A490C9A" w14:textId="77777777" w:rsidR="00212FD2" w:rsidRPr="00464FEE" w:rsidRDefault="00B132CA" w:rsidP="00464FEE">
      <w:pPr>
        <w:pStyle w:val="ListParagraph"/>
        <w:numPr>
          <w:ilvl w:val="0"/>
          <w:numId w:val="59"/>
        </w:num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μ</w:t>
      </w:r>
      <w:r w:rsidR="002E13DA"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άλλον θετικός</w:t>
      </w:r>
    </w:p>
    <w:p w14:paraId="7F752BA9" w14:textId="77777777" w:rsidR="00212FD2" w:rsidRPr="00464FEE" w:rsidRDefault="00B132CA" w:rsidP="00464FEE">
      <w:pPr>
        <w:pStyle w:val="ListParagraph"/>
        <w:numPr>
          <w:ilvl w:val="0"/>
          <w:numId w:val="59"/>
        </w:num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ο</w:t>
      </w:r>
      <w:r w:rsidR="00212FD2" w:rsidRPr="00464FEE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ύτε </w:t>
      </w:r>
      <w:r w:rsidR="002E13DA"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θετικός, ούτε αρνητικός</w:t>
      </w:r>
    </w:p>
    <w:p w14:paraId="4D18E9AE" w14:textId="77777777" w:rsidR="00212FD2" w:rsidRPr="00464FEE" w:rsidRDefault="002E13DA" w:rsidP="00464FEE">
      <w:pPr>
        <w:pStyle w:val="ListParagraph"/>
        <w:numPr>
          <w:ilvl w:val="0"/>
          <w:numId w:val="59"/>
        </w:num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μάλλον αρνητικός</w:t>
      </w:r>
    </w:p>
    <w:p w14:paraId="4FC998A5" w14:textId="77777777" w:rsidR="00212FD2" w:rsidRPr="00464FEE" w:rsidRDefault="002E13DA" w:rsidP="00464FEE">
      <w:pPr>
        <w:pStyle w:val="ListParagraph"/>
        <w:numPr>
          <w:ilvl w:val="0"/>
          <w:numId w:val="59"/>
        </w:num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αρνητικός</w:t>
      </w:r>
    </w:p>
    <w:p w14:paraId="03F1C305" w14:textId="77777777" w:rsidR="00212FD2" w:rsidRPr="00464FEE" w:rsidRDefault="00212FD2" w:rsidP="00464FEE">
      <w:pPr>
        <w:pStyle w:val="ListParagraph"/>
        <w:numPr>
          <w:ilvl w:val="0"/>
          <w:numId w:val="59"/>
        </w:num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ΔΓ/ΔΑ </w:t>
      </w:r>
    </w:p>
    <w:p w14:paraId="6CD33875" w14:textId="77777777" w:rsidR="00212FD2" w:rsidRPr="00824621" w:rsidRDefault="00212FD2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</w:p>
    <w:p w14:paraId="7E29CFB2" w14:textId="77777777" w:rsidR="00D615F2" w:rsidRPr="00824621" w:rsidRDefault="00D615F2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</w:pPr>
    </w:p>
    <w:p w14:paraId="2511CEC9" w14:textId="77777777" w:rsidR="006F7565" w:rsidRPr="00824621" w:rsidRDefault="0052798C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7</w:t>
      </w:r>
      <w:r w:rsidR="006F7565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.</w:t>
      </w:r>
      <w:r w:rsidR="006F7565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ab/>
        <w:t>Η παρουσία των μεταναστών στην Ελλάδα</w:t>
      </w:r>
      <w:r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 θεωρείτ</w:t>
      </w:r>
      <w:r w:rsidR="00DA0F53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ε</w:t>
      </w:r>
      <w:r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 ότι</w:t>
      </w:r>
      <w:r w:rsidR="006F7565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: </w:t>
      </w:r>
    </w:p>
    <w:p w14:paraId="3736B6E2" w14:textId="77777777" w:rsidR="006F7565" w:rsidRPr="00824621" w:rsidRDefault="006F7565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1.</w:t>
      </w: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ab/>
        <w:t xml:space="preserve">εμπλουτίζει πολιτισμικά την ελληνική κοινωνία </w:t>
      </w:r>
    </w:p>
    <w:p w14:paraId="4912C8FA" w14:textId="77777777" w:rsidR="006F7565" w:rsidRPr="00824621" w:rsidRDefault="006F7565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2.</w:t>
      </w: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ab/>
        <w:t>αποτελεί κίνδυνο αλλοίωσης της εθνικής μας ταυτότητας</w:t>
      </w:r>
    </w:p>
    <w:p w14:paraId="70B50698" w14:textId="77777777" w:rsidR="006F7565" w:rsidRPr="00824621" w:rsidRDefault="006F7565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3.</w:t>
      </w: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ab/>
        <w:t xml:space="preserve">ΔΓ/ΔΑ </w:t>
      </w:r>
    </w:p>
    <w:p w14:paraId="6BCAE502" w14:textId="77777777" w:rsidR="0052798C" w:rsidRPr="00824621" w:rsidRDefault="0052798C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</w:p>
    <w:p w14:paraId="61C07E3A" w14:textId="77777777" w:rsidR="0052798C" w:rsidRDefault="0052798C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</w:p>
    <w:p w14:paraId="30B764B1" w14:textId="77777777" w:rsidR="00464FEE" w:rsidRPr="00824621" w:rsidRDefault="00464FEE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</w:p>
    <w:p w14:paraId="069EAA2E" w14:textId="77777777" w:rsidR="006F7565" w:rsidRPr="00824621" w:rsidRDefault="0052798C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lastRenderedPageBreak/>
        <w:t>8</w:t>
      </w:r>
      <w:r w:rsidR="006F7565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.</w:t>
      </w:r>
      <w:r w:rsidR="006F7565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ab/>
        <w:t>Η ύπαρξη των μεταναστών στην Ελλάδα</w:t>
      </w:r>
      <w:r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 θεωρείτ</w:t>
      </w:r>
      <w:r w:rsidR="00DA0F53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ε</w:t>
      </w:r>
      <w:r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 ότι</w:t>
      </w:r>
      <w:r w:rsidR="00DA0F53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:</w:t>
      </w:r>
      <w:r w:rsidR="006F7565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 </w:t>
      </w:r>
    </w:p>
    <w:p w14:paraId="0FF34BF4" w14:textId="77777777" w:rsidR="006F7565" w:rsidRPr="00824621" w:rsidRDefault="006F7565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1.</w:t>
      </w: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ab/>
        <w:t xml:space="preserve">βοηθάει στην επίλυση του δημογραφικού προβλήματος </w:t>
      </w:r>
    </w:p>
    <w:p w14:paraId="03B58DAF" w14:textId="77777777" w:rsidR="006F7565" w:rsidRPr="00824621" w:rsidRDefault="006F7565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2.</w:t>
      </w: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ab/>
        <w:t xml:space="preserve">δεν αποτελεί την ενδεδειγμένη λύση του δημογραφικού </w:t>
      </w:r>
    </w:p>
    <w:p w14:paraId="67093555" w14:textId="77777777" w:rsidR="006F7565" w:rsidRPr="00824621" w:rsidRDefault="006F7565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3.</w:t>
      </w: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ab/>
        <w:t xml:space="preserve">ΔΓ/ΔΑ </w:t>
      </w:r>
    </w:p>
    <w:p w14:paraId="674FF803" w14:textId="77777777" w:rsidR="006F7565" w:rsidRPr="00824621" w:rsidRDefault="006F7565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</w:pPr>
    </w:p>
    <w:p w14:paraId="01EA67C8" w14:textId="77777777" w:rsidR="006F7565" w:rsidRPr="00824621" w:rsidRDefault="00F74D57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9</w:t>
      </w:r>
      <w:r w:rsidR="006F7565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.</w:t>
      </w:r>
      <w:r w:rsidR="006F7565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ab/>
        <w:t xml:space="preserve">Οι μετανάστες αυξάνουν την βία και την εγκληματικότητα ή δεν υπάρχει διαφορά μεταξύ </w:t>
      </w:r>
      <w:r w:rsidR="005A7174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Ελλήνων </w:t>
      </w:r>
      <w:r w:rsidR="006F7565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και μεταναστών στην τέλεση εγκληματικών πράξεων;</w:t>
      </w:r>
    </w:p>
    <w:p w14:paraId="189C0B39" w14:textId="77777777" w:rsidR="006F7565" w:rsidRPr="00824621" w:rsidRDefault="006F7565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1.</w:t>
      </w: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ab/>
        <w:t xml:space="preserve">αυξάνουν την εγκληματικότητα </w:t>
      </w:r>
    </w:p>
    <w:p w14:paraId="35673997" w14:textId="77777777" w:rsidR="006F7565" w:rsidRPr="00824621" w:rsidRDefault="006F7565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2.</w:t>
      </w: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ab/>
        <w:t>δεν υπάρχει διαφορά μεταξύ Ελλήνων και ξένων</w:t>
      </w:r>
    </w:p>
    <w:p w14:paraId="541922F5" w14:textId="77777777" w:rsidR="006F7565" w:rsidRPr="00824621" w:rsidRDefault="006F7565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3.</w:t>
      </w: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ab/>
        <w:t xml:space="preserve">ΔΓ/ΔΑ </w:t>
      </w:r>
    </w:p>
    <w:p w14:paraId="635EE752" w14:textId="77777777" w:rsidR="006F7565" w:rsidRPr="00824621" w:rsidRDefault="006F7565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</w:pPr>
    </w:p>
    <w:p w14:paraId="4ADD1838" w14:textId="77777777" w:rsidR="00D615F2" w:rsidRPr="00824621" w:rsidRDefault="005A7174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1</w:t>
      </w:r>
      <w:r w:rsidR="00F74D57" w:rsidRPr="00464FEE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0</w:t>
      </w:r>
      <w:r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.  Γνωρίζετ</w:t>
      </w:r>
      <w:r w:rsidR="009D2D53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ε</w:t>
      </w:r>
      <w:r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 τι σημαίνει </w:t>
      </w:r>
      <w:r w:rsidR="008A27BF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η λέξη </w:t>
      </w:r>
      <w:r w:rsidR="008A27BF" w:rsidRPr="00824621">
        <w:rPr>
          <w:rFonts w:ascii="Microsoft JhengHei" w:eastAsia="Microsoft JhengHei" w:hAnsi="Microsoft JhengHei" w:cs="Tahoma"/>
          <w:b/>
          <w:sz w:val="20"/>
          <w:szCs w:val="20"/>
          <w:lang w:val="en-US" w:eastAsia="en-US"/>
        </w:rPr>
        <w:t>Hotspot</w:t>
      </w:r>
      <w:r w:rsidR="008A27BF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;</w:t>
      </w:r>
    </w:p>
    <w:p w14:paraId="1EF6F79C" w14:textId="77777777" w:rsidR="008A27BF" w:rsidRPr="00464FEE" w:rsidRDefault="00DA0F53" w:rsidP="00464FEE">
      <w:pPr>
        <w:pStyle w:val="ListParagraph"/>
        <w:numPr>
          <w:ilvl w:val="0"/>
          <w:numId w:val="56"/>
        </w:num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     </w:t>
      </w:r>
      <w:r w:rsidR="003C0DB9" w:rsidRPr="00464FEE">
        <w:rPr>
          <w:rFonts w:ascii="Microsoft JhengHei" w:eastAsia="Microsoft JhengHei" w:hAnsi="Microsoft JhengHei" w:cs="Tahoma"/>
          <w:sz w:val="20"/>
          <w:szCs w:val="20"/>
          <w:lang w:eastAsia="en-US"/>
        </w:rPr>
        <w:t>Ναι</w:t>
      </w:r>
    </w:p>
    <w:p w14:paraId="0385D84B" w14:textId="77777777" w:rsidR="003C0DB9" w:rsidRPr="00464FEE" w:rsidRDefault="00DA0F53" w:rsidP="00464FEE">
      <w:pPr>
        <w:pStyle w:val="ListParagraph"/>
        <w:numPr>
          <w:ilvl w:val="0"/>
          <w:numId w:val="56"/>
        </w:num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     Όχι</w:t>
      </w:r>
    </w:p>
    <w:p w14:paraId="40C766B3" w14:textId="77777777" w:rsidR="003C0DB9" w:rsidRPr="00824621" w:rsidRDefault="003C0DB9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</w:pPr>
    </w:p>
    <w:p w14:paraId="3CBBB65F" w14:textId="77777777" w:rsidR="006F7565" w:rsidRPr="00464FEE" w:rsidRDefault="00D615F2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i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Tahoma"/>
          <w:b/>
          <w:i/>
          <w:sz w:val="20"/>
          <w:szCs w:val="20"/>
          <w:lang w:eastAsia="en-US"/>
        </w:rPr>
        <w:t>1</w:t>
      </w:r>
      <w:r w:rsidR="00F74D57" w:rsidRPr="00464FEE">
        <w:rPr>
          <w:rFonts w:ascii="Microsoft JhengHei" w:eastAsia="Microsoft JhengHei" w:hAnsi="Microsoft JhengHei" w:cs="Tahoma"/>
          <w:b/>
          <w:i/>
          <w:sz w:val="20"/>
          <w:szCs w:val="20"/>
          <w:lang w:eastAsia="en-US"/>
        </w:rPr>
        <w:t>0</w:t>
      </w:r>
      <w:r w:rsidR="00F74D57" w:rsidRPr="00464FEE">
        <w:rPr>
          <w:rFonts w:ascii="Microsoft JhengHei" w:eastAsia="Microsoft JhengHei" w:hAnsi="Microsoft JhengHei" w:cs="Tahoma"/>
          <w:b/>
          <w:i/>
          <w:sz w:val="20"/>
          <w:szCs w:val="20"/>
          <w:lang w:val="en-US" w:eastAsia="en-US"/>
        </w:rPr>
        <w:t>a</w:t>
      </w:r>
      <w:r w:rsidR="006F7565" w:rsidRPr="00464FEE">
        <w:rPr>
          <w:rFonts w:ascii="Microsoft JhengHei" w:eastAsia="Microsoft JhengHei" w:hAnsi="Microsoft JhengHei" w:cs="Tahoma"/>
          <w:b/>
          <w:i/>
          <w:sz w:val="20"/>
          <w:szCs w:val="20"/>
          <w:lang w:eastAsia="en-US"/>
        </w:rPr>
        <w:t>.</w:t>
      </w:r>
      <w:r w:rsidR="003C0DB9" w:rsidRPr="00464FEE">
        <w:rPr>
          <w:rFonts w:ascii="Microsoft JhengHei" w:eastAsia="Microsoft JhengHei" w:hAnsi="Microsoft JhengHei" w:cs="Tahoma"/>
          <w:b/>
          <w:i/>
          <w:sz w:val="20"/>
          <w:szCs w:val="20"/>
          <w:lang w:eastAsia="en-US"/>
        </w:rPr>
        <w:t xml:space="preserve"> </w:t>
      </w:r>
      <w:r w:rsidR="00DA0F53" w:rsidRPr="00464FEE">
        <w:rPr>
          <w:rFonts w:ascii="Microsoft JhengHei" w:eastAsia="Microsoft JhengHei" w:hAnsi="Microsoft JhengHei" w:cs="Tahoma"/>
          <w:b/>
          <w:i/>
          <w:sz w:val="20"/>
          <w:szCs w:val="20"/>
          <w:lang w:eastAsia="en-US"/>
        </w:rPr>
        <w:t>(ΕΑΝ ΝΑΙ: ) Η</w:t>
      </w:r>
      <w:r w:rsidR="003C0DB9" w:rsidRPr="00464FEE">
        <w:rPr>
          <w:rFonts w:ascii="Microsoft JhengHei" w:eastAsia="Microsoft JhengHei" w:hAnsi="Microsoft JhengHei" w:cs="Tahoma"/>
          <w:b/>
          <w:i/>
          <w:sz w:val="20"/>
          <w:szCs w:val="20"/>
          <w:lang w:eastAsia="en-US"/>
        </w:rPr>
        <w:t xml:space="preserve"> εντύπωσ</w:t>
      </w:r>
      <w:r w:rsidR="00DA0F53" w:rsidRPr="00464FEE">
        <w:rPr>
          <w:rFonts w:ascii="Microsoft JhengHei" w:eastAsia="Microsoft JhengHei" w:hAnsi="Microsoft JhengHei" w:cs="Tahoma"/>
          <w:b/>
          <w:i/>
          <w:sz w:val="20"/>
          <w:szCs w:val="20"/>
          <w:lang w:eastAsia="en-US"/>
        </w:rPr>
        <w:t>ή</w:t>
      </w:r>
      <w:r w:rsidR="003C0DB9" w:rsidRPr="00464FEE">
        <w:rPr>
          <w:rFonts w:ascii="Microsoft JhengHei" w:eastAsia="Microsoft JhengHei" w:hAnsi="Microsoft JhengHei" w:cs="Tahoma"/>
          <w:b/>
          <w:i/>
          <w:sz w:val="20"/>
          <w:szCs w:val="20"/>
          <w:lang w:eastAsia="en-US"/>
        </w:rPr>
        <w:t xml:space="preserve"> σας για τη λειτουργία τους είναι</w:t>
      </w:r>
      <w:r w:rsidR="00DA0F53" w:rsidRPr="00464FEE">
        <w:rPr>
          <w:rFonts w:ascii="Microsoft JhengHei" w:eastAsia="Microsoft JhengHei" w:hAnsi="Microsoft JhengHei" w:cs="Tahoma"/>
          <w:b/>
          <w:i/>
          <w:sz w:val="20"/>
          <w:szCs w:val="20"/>
          <w:lang w:eastAsia="en-US"/>
        </w:rPr>
        <w:t>…</w:t>
      </w:r>
    </w:p>
    <w:p w14:paraId="08503015" w14:textId="77777777" w:rsidR="006F7565" w:rsidRPr="00464FEE" w:rsidRDefault="006F7565" w:rsidP="005846C0">
      <w:pPr>
        <w:numPr>
          <w:ilvl w:val="0"/>
          <w:numId w:val="5"/>
        </w:numPr>
        <w:tabs>
          <w:tab w:val="left" w:pos="0"/>
        </w:tabs>
        <w:spacing w:line="276" w:lineRule="auto"/>
        <w:ind w:left="0" w:firstLine="0"/>
        <w:jc w:val="both"/>
        <w:rPr>
          <w:rFonts w:ascii="Microsoft JhengHei" w:eastAsia="Microsoft JhengHei" w:hAnsi="Microsoft JhengHei" w:cs="Tahoma"/>
          <w:i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Tahoma"/>
          <w:i/>
          <w:sz w:val="20"/>
          <w:szCs w:val="20"/>
          <w:lang w:eastAsia="en-US"/>
        </w:rPr>
        <w:t>Θετική</w:t>
      </w:r>
    </w:p>
    <w:p w14:paraId="075159BE" w14:textId="77777777" w:rsidR="006F7565" w:rsidRPr="00464FEE" w:rsidRDefault="006F7565" w:rsidP="005846C0">
      <w:pPr>
        <w:numPr>
          <w:ilvl w:val="0"/>
          <w:numId w:val="5"/>
        </w:numPr>
        <w:tabs>
          <w:tab w:val="left" w:pos="0"/>
        </w:tabs>
        <w:spacing w:line="276" w:lineRule="auto"/>
        <w:ind w:left="0" w:firstLine="0"/>
        <w:jc w:val="both"/>
        <w:rPr>
          <w:rFonts w:ascii="Microsoft JhengHei" w:eastAsia="Microsoft JhengHei" w:hAnsi="Microsoft JhengHei" w:cs="Tahoma"/>
          <w:i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Tahoma"/>
          <w:i/>
          <w:sz w:val="20"/>
          <w:szCs w:val="20"/>
          <w:lang w:eastAsia="en-US"/>
        </w:rPr>
        <w:t>Μάλλον θετική</w:t>
      </w:r>
    </w:p>
    <w:p w14:paraId="56EC85C5" w14:textId="77777777" w:rsidR="003C0DB9" w:rsidRPr="00464FEE" w:rsidRDefault="003C0DB9" w:rsidP="005846C0">
      <w:pPr>
        <w:numPr>
          <w:ilvl w:val="0"/>
          <w:numId w:val="5"/>
        </w:numPr>
        <w:tabs>
          <w:tab w:val="left" w:pos="0"/>
        </w:tabs>
        <w:spacing w:line="276" w:lineRule="auto"/>
        <w:ind w:left="0" w:firstLine="0"/>
        <w:jc w:val="both"/>
        <w:rPr>
          <w:rFonts w:ascii="Microsoft JhengHei" w:eastAsia="Microsoft JhengHei" w:hAnsi="Microsoft JhengHei" w:cs="Tahoma"/>
          <w:i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Tahoma"/>
          <w:i/>
          <w:sz w:val="20"/>
          <w:szCs w:val="20"/>
          <w:lang w:eastAsia="en-US"/>
        </w:rPr>
        <w:t>Ούτε θετική, ούτε αρνητική</w:t>
      </w:r>
    </w:p>
    <w:p w14:paraId="4AD4B5CD" w14:textId="77777777" w:rsidR="006F7565" w:rsidRPr="00464FEE" w:rsidRDefault="006F7565" w:rsidP="005846C0">
      <w:pPr>
        <w:numPr>
          <w:ilvl w:val="0"/>
          <w:numId w:val="5"/>
        </w:numPr>
        <w:tabs>
          <w:tab w:val="left" w:pos="0"/>
        </w:tabs>
        <w:spacing w:line="276" w:lineRule="auto"/>
        <w:ind w:left="0" w:firstLine="0"/>
        <w:jc w:val="both"/>
        <w:rPr>
          <w:rFonts w:ascii="Microsoft JhengHei" w:eastAsia="Microsoft JhengHei" w:hAnsi="Microsoft JhengHei" w:cs="Tahoma"/>
          <w:i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Tahoma"/>
          <w:i/>
          <w:sz w:val="20"/>
          <w:szCs w:val="20"/>
          <w:lang w:eastAsia="en-US"/>
        </w:rPr>
        <w:t>Μάλλον αρνητική</w:t>
      </w:r>
    </w:p>
    <w:p w14:paraId="5D4F4E24" w14:textId="77777777" w:rsidR="006F7565" w:rsidRPr="00464FEE" w:rsidRDefault="006F7565" w:rsidP="005846C0">
      <w:pPr>
        <w:numPr>
          <w:ilvl w:val="0"/>
          <w:numId w:val="5"/>
        </w:numPr>
        <w:tabs>
          <w:tab w:val="left" w:pos="0"/>
        </w:tabs>
        <w:spacing w:line="276" w:lineRule="auto"/>
        <w:ind w:left="0" w:firstLine="0"/>
        <w:jc w:val="both"/>
        <w:rPr>
          <w:rFonts w:ascii="Microsoft JhengHei" w:eastAsia="Microsoft JhengHei" w:hAnsi="Microsoft JhengHei" w:cs="Tahoma"/>
          <w:i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Tahoma"/>
          <w:i/>
          <w:sz w:val="20"/>
          <w:szCs w:val="20"/>
          <w:lang w:eastAsia="en-US"/>
        </w:rPr>
        <w:t>Αρνητική</w:t>
      </w:r>
    </w:p>
    <w:p w14:paraId="46759EA8" w14:textId="77777777" w:rsidR="003C0DB9" w:rsidRPr="00464FEE" w:rsidRDefault="003C0DB9" w:rsidP="00464FEE">
      <w:pPr>
        <w:pStyle w:val="ListParagraph"/>
        <w:numPr>
          <w:ilvl w:val="0"/>
          <w:numId w:val="5"/>
        </w:numPr>
        <w:rPr>
          <w:rFonts w:ascii="Microsoft JhengHei" w:eastAsia="Microsoft JhengHei" w:hAnsi="Microsoft JhengHei"/>
          <w:i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Tahoma"/>
          <w:i/>
          <w:sz w:val="20"/>
          <w:szCs w:val="20"/>
          <w:lang w:eastAsia="en-US"/>
        </w:rPr>
        <w:t>ΔΓ/ΔΑ</w:t>
      </w:r>
      <w:r w:rsidRPr="00464FEE">
        <w:rPr>
          <w:rFonts w:ascii="Microsoft JhengHei" w:eastAsia="Microsoft JhengHei" w:hAnsi="Microsoft JhengHei"/>
          <w:i/>
          <w:sz w:val="20"/>
          <w:szCs w:val="20"/>
          <w:lang w:eastAsia="en-US"/>
        </w:rPr>
        <w:t xml:space="preserve"> </w:t>
      </w:r>
    </w:p>
    <w:p w14:paraId="29547C3B" w14:textId="77777777" w:rsidR="006F7565" w:rsidRPr="00464FEE" w:rsidRDefault="006F7565" w:rsidP="00464FEE">
      <w:pPr>
        <w:rPr>
          <w:rFonts w:ascii="Microsoft JhengHei" w:eastAsia="Microsoft JhengHei" w:hAnsi="Microsoft JhengHei"/>
          <w:sz w:val="20"/>
          <w:szCs w:val="20"/>
          <w:lang w:eastAsia="en-US"/>
        </w:rPr>
      </w:pPr>
    </w:p>
    <w:p w14:paraId="292EBE2C" w14:textId="77777777" w:rsidR="006F7565" w:rsidRPr="00824621" w:rsidRDefault="003C0DB9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1</w:t>
      </w:r>
      <w:r w:rsidR="00F74D57" w:rsidRPr="00464FEE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1</w:t>
      </w:r>
      <w:r w:rsidR="006F7565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. </w:t>
      </w:r>
      <w:r w:rsidR="003D34FF" w:rsidRPr="00464FEE">
        <w:rPr>
          <w:rFonts w:ascii="Microsoft JhengHei" w:eastAsia="Microsoft JhengHei" w:hAnsi="Microsoft JhengHei" w:cs="Tahoma"/>
          <w:b/>
          <w:sz w:val="20"/>
          <w:szCs w:val="20"/>
        </w:rPr>
        <w:t>Τα τελευταία 2-3 χρόνια είχαμε μαζικές αφίξεις προσφύγων</w:t>
      </w:r>
      <w:r w:rsidR="00DA0F53" w:rsidRPr="00464FEE">
        <w:rPr>
          <w:rFonts w:ascii="Microsoft JhengHei" w:eastAsia="Microsoft JhengHei" w:hAnsi="Microsoft JhengHei" w:cs="Tahoma"/>
          <w:b/>
          <w:sz w:val="20"/>
          <w:szCs w:val="20"/>
        </w:rPr>
        <w:t>,</w:t>
      </w:r>
      <w:r w:rsidR="003D34FF" w:rsidRPr="00464FEE">
        <w:rPr>
          <w:rFonts w:ascii="Microsoft JhengHei" w:eastAsia="Microsoft JhengHei" w:hAnsi="Microsoft JhengHei" w:cs="Tahoma"/>
          <w:b/>
          <w:sz w:val="20"/>
          <w:szCs w:val="20"/>
        </w:rPr>
        <w:t xml:space="preserve"> κυρίως από τα παράλια της Τουρκίας στα ελληνικά νησιά. </w:t>
      </w:r>
      <w:r w:rsidR="006F7565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Κατά τη γνώμη σας, οι μετακινήσεις των προσφύγων προς την Ελλάδα, πιστεύετε ότι είναι ένα φαινόμενο:</w:t>
      </w:r>
    </w:p>
    <w:p w14:paraId="0142768E" w14:textId="77777777" w:rsidR="006F7565" w:rsidRPr="00824621" w:rsidRDefault="006F7565" w:rsidP="005846C0">
      <w:pPr>
        <w:numPr>
          <w:ilvl w:val="0"/>
          <w:numId w:val="10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Σίγουρα προσωρινό</w:t>
      </w:r>
    </w:p>
    <w:p w14:paraId="6DCACD85" w14:textId="77777777" w:rsidR="006F7565" w:rsidRPr="00824621" w:rsidRDefault="006F7565" w:rsidP="005846C0">
      <w:pPr>
        <w:numPr>
          <w:ilvl w:val="0"/>
          <w:numId w:val="10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Μάλλον προσωρινό</w:t>
      </w:r>
    </w:p>
    <w:p w14:paraId="183B6068" w14:textId="77777777" w:rsidR="006F7565" w:rsidRPr="00824621" w:rsidRDefault="006F7565" w:rsidP="005846C0">
      <w:pPr>
        <w:numPr>
          <w:ilvl w:val="0"/>
          <w:numId w:val="10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Μάλλον Μονιμότερο</w:t>
      </w:r>
    </w:p>
    <w:p w14:paraId="38EE22D0" w14:textId="77777777" w:rsidR="006F7565" w:rsidRPr="00824621" w:rsidRDefault="006F7565" w:rsidP="005846C0">
      <w:pPr>
        <w:numPr>
          <w:ilvl w:val="0"/>
          <w:numId w:val="10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Σίγουρα Μονιμότερο</w:t>
      </w:r>
    </w:p>
    <w:p w14:paraId="22BA65C6" w14:textId="77777777" w:rsidR="006F7565" w:rsidRPr="00824621" w:rsidRDefault="006F7565" w:rsidP="005846C0">
      <w:pPr>
        <w:numPr>
          <w:ilvl w:val="0"/>
          <w:numId w:val="10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ΔΓ/ΔΑ</w:t>
      </w:r>
    </w:p>
    <w:p w14:paraId="63DF1918" w14:textId="77777777" w:rsidR="00DA0F53" w:rsidRPr="00824621" w:rsidRDefault="00DA0F53" w:rsidP="00464FEE">
      <w:pPr>
        <w:tabs>
          <w:tab w:val="left" w:pos="0"/>
        </w:tabs>
        <w:spacing w:line="276" w:lineRule="auto"/>
        <w:ind w:left="72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</w:p>
    <w:p w14:paraId="00D2A875" w14:textId="77777777" w:rsidR="00F74D57" w:rsidRPr="00824621" w:rsidRDefault="00F74D57" w:rsidP="00464FEE">
      <w:pPr>
        <w:tabs>
          <w:tab w:val="left" w:pos="0"/>
        </w:tabs>
        <w:spacing w:line="276" w:lineRule="auto"/>
        <w:ind w:left="72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</w:p>
    <w:p w14:paraId="2C9531D9" w14:textId="77777777" w:rsidR="00F74D57" w:rsidRPr="00824621" w:rsidRDefault="00F74D57" w:rsidP="00464FEE">
      <w:pPr>
        <w:tabs>
          <w:tab w:val="left" w:pos="0"/>
        </w:tabs>
        <w:spacing w:line="276" w:lineRule="auto"/>
        <w:ind w:left="72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</w:p>
    <w:p w14:paraId="72A62527" w14:textId="77777777" w:rsidR="000C186A" w:rsidRPr="00464FEE" w:rsidRDefault="00F74D57" w:rsidP="00464FEE">
      <w:pPr>
        <w:rPr>
          <w:rFonts w:ascii="Microsoft JhengHei" w:eastAsia="Microsoft JhengHei" w:hAnsi="Microsoft JhengHei"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Tahoma"/>
          <w:sz w:val="20"/>
          <w:szCs w:val="20"/>
          <w:lang w:eastAsia="en-US"/>
        </w:rPr>
        <w:lastRenderedPageBreak/>
        <w:t xml:space="preserve">12. </w:t>
      </w:r>
      <w:r w:rsidR="003C0DB9" w:rsidRPr="00464FEE">
        <w:rPr>
          <w:rFonts w:ascii="Microsoft JhengHei" w:eastAsia="Microsoft JhengHei" w:hAnsi="Microsoft JhengHei"/>
          <w:b/>
          <w:sz w:val="20"/>
          <w:szCs w:val="20"/>
          <w:lang w:eastAsia="en-US"/>
        </w:rPr>
        <w:t>Γνωρίζετε τη</w:t>
      </w:r>
      <w:r w:rsidR="003C0DB9" w:rsidRPr="00464FEE">
        <w:rPr>
          <w:rFonts w:ascii="Microsoft JhengHei" w:eastAsia="Microsoft JhengHei" w:hAnsi="Microsoft JhengHei"/>
          <w:sz w:val="20"/>
          <w:szCs w:val="20"/>
          <w:lang w:eastAsia="en-US"/>
        </w:rPr>
        <w:t xml:space="preserve"> </w:t>
      </w:r>
      <w:r w:rsidR="003C0DB9" w:rsidRPr="00464FEE">
        <w:rPr>
          <w:rFonts w:ascii="Microsoft JhengHei" w:eastAsia="Microsoft JhengHei" w:hAnsi="Microsoft JhengHei"/>
          <w:b/>
          <w:color w:val="000000"/>
          <w:sz w:val="20"/>
          <w:szCs w:val="20"/>
          <w:lang w:eastAsia="en-US"/>
        </w:rPr>
        <w:t>συμφωνία Ευρωπαϊκής Ένωσης-Τουρκίας για τη μείωση των μεταναστευτικών ροών στη Μεσόγειο;</w:t>
      </w:r>
    </w:p>
    <w:p w14:paraId="6AEC2DE8" w14:textId="77777777" w:rsidR="003C0DB9" w:rsidRPr="00824621" w:rsidRDefault="00DA0F53" w:rsidP="003C0DB9">
      <w:pPr>
        <w:pStyle w:val="ListParagraph"/>
        <w:numPr>
          <w:ilvl w:val="0"/>
          <w:numId w:val="49"/>
        </w:num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       </w:t>
      </w:r>
      <w:r w:rsidR="003C0DB9"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Ναι </w:t>
      </w:r>
    </w:p>
    <w:p w14:paraId="01AA12B3" w14:textId="77777777" w:rsidR="003C0DB9" w:rsidRPr="00824621" w:rsidRDefault="00DA0F53" w:rsidP="00464FEE">
      <w:pPr>
        <w:pStyle w:val="ListParagraph"/>
        <w:numPr>
          <w:ilvl w:val="0"/>
          <w:numId w:val="49"/>
        </w:num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       Όχι</w:t>
      </w:r>
    </w:p>
    <w:p w14:paraId="749C026A" w14:textId="77777777" w:rsidR="00DA0F53" w:rsidRPr="00464FEE" w:rsidRDefault="00DA0F53" w:rsidP="00464FEE">
      <w:pPr>
        <w:pStyle w:val="ListParagraph"/>
        <w:tabs>
          <w:tab w:val="left" w:pos="0"/>
        </w:tabs>
        <w:spacing w:line="276" w:lineRule="auto"/>
        <w:ind w:left="36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</w:p>
    <w:p w14:paraId="20158EDA" w14:textId="77777777" w:rsidR="00297F0C" w:rsidRPr="00464FEE" w:rsidRDefault="00F74D57" w:rsidP="00464FEE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i/>
          <w:color w:val="000000"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Tahoma"/>
          <w:b/>
          <w:i/>
          <w:color w:val="000000"/>
          <w:sz w:val="20"/>
          <w:szCs w:val="20"/>
          <w:lang w:eastAsia="en-US"/>
        </w:rPr>
        <w:t>12</w:t>
      </w:r>
      <w:r w:rsidRPr="00464FEE">
        <w:rPr>
          <w:rFonts w:ascii="Microsoft JhengHei" w:eastAsia="Microsoft JhengHei" w:hAnsi="Microsoft JhengHei" w:cs="Tahoma"/>
          <w:b/>
          <w:i/>
          <w:color w:val="000000"/>
          <w:sz w:val="20"/>
          <w:szCs w:val="20"/>
          <w:lang w:val="en-US" w:eastAsia="en-US"/>
        </w:rPr>
        <w:t>a</w:t>
      </w:r>
      <w:r w:rsidRPr="00464FEE">
        <w:rPr>
          <w:rFonts w:ascii="Microsoft JhengHei" w:eastAsia="Microsoft JhengHei" w:hAnsi="Microsoft JhengHei" w:cs="Tahoma"/>
          <w:b/>
          <w:i/>
          <w:color w:val="000000"/>
          <w:sz w:val="20"/>
          <w:szCs w:val="20"/>
          <w:lang w:eastAsia="en-US"/>
        </w:rPr>
        <w:t xml:space="preserve">. </w:t>
      </w:r>
      <w:r w:rsidR="00DA0F53" w:rsidRPr="00464FEE">
        <w:rPr>
          <w:rFonts w:ascii="Microsoft JhengHei" w:eastAsia="Microsoft JhengHei" w:hAnsi="Microsoft JhengHei" w:cs="Tahoma"/>
          <w:b/>
          <w:i/>
          <w:sz w:val="20"/>
          <w:szCs w:val="20"/>
          <w:lang w:eastAsia="en-US"/>
        </w:rPr>
        <w:t xml:space="preserve">(ΕΑΝ ΝΑΙ: ) </w:t>
      </w:r>
      <w:r w:rsidR="00DA0F53" w:rsidRPr="00464FEE">
        <w:rPr>
          <w:rFonts w:ascii="Microsoft JhengHei" w:eastAsia="Microsoft JhengHei" w:hAnsi="Microsoft JhengHei" w:cs="Tahoma"/>
          <w:b/>
          <w:i/>
          <w:color w:val="000000"/>
          <w:sz w:val="20"/>
          <w:szCs w:val="20"/>
          <w:lang w:eastAsia="en-US"/>
        </w:rPr>
        <w:t>Θ</w:t>
      </w:r>
      <w:r w:rsidR="003C0DB9" w:rsidRPr="00464FEE">
        <w:rPr>
          <w:rFonts w:ascii="Microsoft JhengHei" w:eastAsia="Microsoft JhengHei" w:hAnsi="Microsoft JhengHei" w:cs="Tahoma"/>
          <w:b/>
          <w:i/>
          <w:color w:val="000000"/>
          <w:sz w:val="20"/>
          <w:szCs w:val="20"/>
          <w:lang w:eastAsia="en-US"/>
        </w:rPr>
        <w:t>εωρεί</w:t>
      </w:r>
      <w:r w:rsidR="009D2D53" w:rsidRPr="00464FEE">
        <w:rPr>
          <w:rFonts w:ascii="Microsoft JhengHei" w:eastAsia="Microsoft JhengHei" w:hAnsi="Microsoft JhengHei" w:cs="Tahoma"/>
          <w:b/>
          <w:i/>
          <w:color w:val="000000"/>
          <w:sz w:val="20"/>
          <w:szCs w:val="20"/>
          <w:lang w:eastAsia="en-US"/>
        </w:rPr>
        <w:t>τε</w:t>
      </w:r>
      <w:r w:rsidR="003C0DB9" w:rsidRPr="00464FEE">
        <w:rPr>
          <w:rFonts w:ascii="Microsoft JhengHei" w:eastAsia="Microsoft JhengHei" w:hAnsi="Microsoft JhengHei" w:cs="Tahoma"/>
          <w:b/>
          <w:i/>
          <w:color w:val="000000"/>
          <w:sz w:val="20"/>
          <w:szCs w:val="20"/>
          <w:lang w:eastAsia="en-US"/>
        </w:rPr>
        <w:t xml:space="preserve"> ότι </w:t>
      </w:r>
      <w:r w:rsidR="005E68B3" w:rsidRPr="00464FEE">
        <w:rPr>
          <w:rFonts w:ascii="Microsoft JhengHei" w:eastAsia="Microsoft JhengHei" w:hAnsi="Microsoft JhengHei" w:cs="Tahoma"/>
          <w:b/>
          <w:i/>
          <w:color w:val="000000"/>
          <w:sz w:val="20"/>
          <w:szCs w:val="20"/>
          <w:lang w:eastAsia="en-US"/>
        </w:rPr>
        <w:t>αυτή</w:t>
      </w:r>
      <w:r w:rsidR="000458DB" w:rsidRPr="00464FEE">
        <w:rPr>
          <w:rFonts w:ascii="Microsoft JhengHei" w:eastAsia="Microsoft JhengHei" w:hAnsi="Microsoft JhengHei" w:cs="Tahoma"/>
          <w:b/>
          <w:i/>
          <w:color w:val="000000"/>
          <w:sz w:val="20"/>
          <w:szCs w:val="20"/>
          <w:lang w:eastAsia="en-US"/>
        </w:rPr>
        <w:t xml:space="preserve"> </w:t>
      </w:r>
      <w:r w:rsidR="005E68B3" w:rsidRPr="00464FEE">
        <w:rPr>
          <w:rFonts w:ascii="Microsoft JhengHei" w:eastAsia="Microsoft JhengHei" w:hAnsi="Microsoft JhengHei" w:cs="Tahoma"/>
          <w:b/>
          <w:i/>
          <w:color w:val="000000"/>
          <w:sz w:val="20"/>
          <w:szCs w:val="20"/>
          <w:lang w:eastAsia="en-US"/>
        </w:rPr>
        <w:t xml:space="preserve">η συμφωνία </w:t>
      </w:r>
      <w:r w:rsidR="000458DB" w:rsidRPr="00464FEE">
        <w:rPr>
          <w:rFonts w:ascii="Microsoft JhengHei" w:eastAsia="Microsoft JhengHei" w:hAnsi="Microsoft JhengHei" w:cs="Tahoma"/>
          <w:b/>
          <w:i/>
          <w:color w:val="000000"/>
          <w:sz w:val="20"/>
          <w:szCs w:val="20"/>
          <w:lang w:eastAsia="en-US"/>
        </w:rPr>
        <w:t>είναι αποτελεσματική</w:t>
      </w:r>
      <w:r w:rsidR="00297F0C" w:rsidRPr="00464FEE">
        <w:rPr>
          <w:rFonts w:ascii="Microsoft JhengHei" w:eastAsia="Microsoft JhengHei" w:hAnsi="Microsoft JhengHei" w:cs="Tahoma"/>
          <w:b/>
          <w:i/>
          <w:color w:val="000000"/>
          <w:sz w:val="20"/>
          <w:szCs w:val="20"/>
          <w:lang w:eastAsia="en-US"/>
        </w:rPr>
        <w:t>;</w:t>
      </w:r>
    </w:p>
    <w:p w14:paraId="76160740" w14:textId="77777777" w:rsidR="00297F0C" w:rsidRPr="00464FEE" w:rsidRDefault="00297F0C" w:rsidP="005846C0">
      <w:pPr>
        <w:pStyle w:val="ListParagraph"/>
        <w:numPr>
          <w:ilvl w:val="0"/>
          <w:numId w:val="29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Tahoma"/>
          <w:i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Tahoma"/>
          <w:i/>
          <w:sz w:val="20"/>
          <w:szCs w:val="20"/>
          <w:lang w:eastAsia="en-US"/>
        </w:rPr>
        <w:t>Σίγουρα ναι</w:t>
      </w:r>
    </w:p>
    <w:p w14:paraId="46211C15" w14:textId="77777777" w:rsidR="00297F0C" w:rsidRPr="00464FEE" w:rsidRDefault="00297F0C" w:rsidP="005846C0">
      <w:pPr>
        <w:pStyle w:val="ListParagraph"/>
        <w:numPr>
          <w:ilvl w:val="0"/>
          <w:numId w:val="29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Tahoma"/>
          <w:i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Tahoma"/>
          <w:i/>
          <w:sz w:val="20"/>
          <w:szCs w:val="20"/>
          <w:lang w:eastAsia="en-US"/>
        </w:rPr>
        <w:t>Μάλλον ναι</w:t>
      </w:r>
    </w:p>
    <w:p w14:paraId="7F3F38F4" w14:textId="77777777" w:rsidR="00297F0C" w:rsidRPr="00464FEE" w:rsidRDefault="00297F0C" w:rsidP="005846C0">
      <w:pPr>
        <w:pStyle w:val="ListParagraph"/>
        <w:numPr>
          <w:ilvl w:val="0"/>
          <w:numId w:val="29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Tahoma"/>
          <w:i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Tahoma"/>
          <w:i/>
          <w:sz w:val="20"/>
          <w:szCs w:val="20"/>
          <w:lang w:eastAsia="en-US"/>
        </w:rPr>
        <w:t>Μάλλον όχι</w:t>
      </w:r>
    </w:p>
    <w:p w14:paraId="3778D4FD" w14:textId="77777777" w:rsidR="00297F0C" w:rsidRPr="00464FEE" w:rsidRDefault="00297F0C" w:rsidP="005846C0">
      <w:pPr>
        <w:pStyle w:val="ListParagraph"/>
        <w:numPr>
          <w:ilvl w:val="0"/>
          <w:numId w:val="29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Tahoma"/>
          <w:i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Tahoma"/>
          <w:i/>
          <w:sz w:val="20"/>
          <w:szCs w:val="20"/>
          <w:lang w:eastAsia="en-US"/>
        </w:rPr>
        <w:t>Σίγουρα όχι</w:t>
      </w:r>
    </w:p>
    <w:p w14:paraId="318FBA90" w14:textId="77777777" w:rsidR="00297F0C" w:rsidRPr="00464FEE" w:rsidRDefault="00297F0C" w:rsidP="005846C0">
      <w:pPr>
        <w:pStyle w:val="ListParagraph"/>
        <w:numPr>
          <w:ilvl w:val="0"/>
          <w:numId w:val="29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Tahoma"/>
          <w:i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Tahoma"/>
          <w:i/>
          <w:sz w:val="20"/>
          <w:szCs w:val="20"/>
          <w:lang w:eastAsia="en-US"/>
        </w:rPr>
        <w:t>ΔΓ/ΔΑ</w:t>
      </w:r>
    </w:p>
    <w:p w14:paraId="71F4F92E" w14:textId="77777777" w:rsidR="00D25942" w:rsidRPr="00824621" w:rsidRDefault="00D25942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</w:p>
    <w:p w14:paraId="5E0855DE" w14:textId="77777777" w:rsidR="000C186A" w:rsidRPr="00464FEE" w:rsidRDefault="00F74D57">
      <w:pPr>
        <w:widowControl w:val="0"/>
        <w:autoSpaceDE w:val="0"/>
        <w:autoSpaceDN w:val="0"/>
        <w:adjustRightInd w:val="0"/>
        <w:jc w:val="both"/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13.</w:t>
      </w:r>
      <w:r w:rsidR="00297F0C" w:rsidRPr="00464FEE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Γενικά </w:t>
      </w:r>
      <w:r w:rsidR="00DA0F53" w:rsidRPr="00464FEE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πιστεύετε ότι στο μέλλον θα έρχονται περισσότεροι πρόσφυγες και μετανάστες στη χώρα μας, ή λιγότεροι; </w:t>
      </w:r>
      <w:r w:rsidR="000C186A" w:rsidRPr="00464FEE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 </w:t>
      </w:r>
    </w:p>
    <w:p w14:paraId="00D2FEBE" w14:textId="77777777" w:rsidR="000C186A" w:rsidRPr="00824621" w:rsidRDefault="00DA0F53" w:rsidP="005846C0">
      <w:pPr>
        <w:pStyle w:val="ListParagraph"/>
        <w:numPr>
          <w:ilvl w:val="0"/>
          <w:numId w:val="36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Περισσότεροι</w:t>
      </w:r>
    </w:p>
    <w:p w14:paraId="39837160" w14:textId="77777777" w:rsidR="000C186A" w:rsidRPr="00824621" w:rsidRDefault="000C186A" w:rsidP="005846C0">
      <w:pPr>
        <w:pStyle w:val="ListParagraph"/>
        <w:numPr>
          <w:ilvl w:val="0"/>
          <w:numId w:val="36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Οι</w:t>
      </w:r>
      <w:r w:rsidR="00297F0C"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 </w:t>
      </w:r>
      <w:r w:rsidR="00DE165C"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 </w:t>
      </w:r>
      <w:r w:rsidR="00DA7383"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ίδιοι</w:t>
      </w:r>
    </w:p>
    <w:p w14:paraId="02A14C1E" w14:textId="77777777" w:rsidR="000C186A" w:rsidRPr="00824621" w:rsidRDefault="00DA0F53" w:rsidP="005846C0">
      <w:pPr>
        <w:pStyle w:val="ListParagraph"/>
        <w:numPr>
          <w:ilvl w:val="0"/>
          <w:numId w:val="36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Λιγότεροι</w:t>
      </w:r>
    </w:p>
    <w:p w14:paraId="00F1CA7B" w14:textId="77777777" w:rsidR="00DA7383" w:rsidRPr="00824621" w:rsidRDefault="00DA7383" w:rsidP="005846C0">
      <w:pPr>
        <w:pStyle w:val="ListParagraph"/>
        <w:numPr>
          <w:ilvl w:val="0"/>
          <w:numId w:val="36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ΔΓ/ΔΑ</w:t>
      </w:r>
    </w:p>
    <w:p w14:paraId="56F19146" w14:textId="77777777" w:rsidR="006F7565" w:rsidRPr="00824621" w:rsidRDefault="006F7565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</w:pPr>
    </w:p>
    <w:p w14:paraId="0C5F0AEF" w14:textId="77777777" w:rsidR="00297F0C" w:rsidRPr="00824621" w:rsidRDefault="00061E34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1</w:t>
      </w:r>
      <w:r w:rsidR="00F74D57" w:rsidRPr="00464FEE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4</w:t>
      </w:r>
      <w:r w:rsidR="00297F0C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.</w:t>
      </w:r>
      <w:r w:rsidR="00297F0C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ab/>
        <w:t xml:space="preserve">Πιστεύετε </w:t>
      </w:r>
      <w:r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ότι </w:t>
      </w:r>
      <w:r w:rsidR="00297F0C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η στάση της </w:t>
      </w:r>
      <w:r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Ελλάδας</w:t>
      </w:r>
      <w:r w:rsidR="00297F0C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 </w:t>
      </w:r>
      <w:r w:rsidR="00911BDF" w:rsidRPr="00464FEE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στην αντιμετώπιση</w:t>
      </w:r>
      <w:r w:rsidR="009B5561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 των προσφυγικών ροών</w:t>
      </w:r>
      <w:r w:rsidR="00297F0C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 θα πρέπει να είναι: </w:t>
      </w:r>
    </w:p>
    <w:p w14:paraId="353337C2" w14:textId="77777777" w:rsidR="00297F0C" w:rsidRPr="00824621" w:rsidRDefault="00297F0C" w:rsidP="005846C0">
      <w:pPr>
        <w:pStyle w:val="ListParagraph"/>
        <w:numPr>
          <w:ilvl w:val="0"/>
          <w:numId w:val="44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αυτή που είναι σήμερα</w:t>
      </w:r>
    </w:p>
    <w:p w14:paraId="08EEEB84" w14:textId="77777777" w:rsidR="00297F0C" w:rsidRPr="00824621" w:rsidRDefault="00297F0C" w:rsidP="005846C0">
      <w:pPr>
        <w:pStyle w:val="ListParagraph"/>
        <w:numPr>
          <w:ilvl w:val="0"/>
          <w:numId w:val="44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πιο αυστηρή (το όριο μεταναστών που μπορεί να δεχθεί η χώρα έχει ξεπεραστεί) </w:t>
      </w:r>
    </w:p>
    <w:p w14:paraId="50CDD8DB" w14:textId="77777777" w:rsidR="00297F0C" w:rsidRPr="00824621" w:rsidRDefault="00297F0C" w:rsidP="005846C0">
      <w:pPr>
        <w:pStyle w:val="ListParagraph"/>
        <w:numPr>
          <w:ilvl w:val="0"/>
          <w:numId w:val="44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λιγότερο αυστηρή (να δεχθεί και άλλους πρόσφυγες)</w:t>
      </w:r>
    </w:p>
    <w:p w14:paraId="0405225A" w14:textId="77777777" w:rsidR="00297F0C" w:rsidRPr="00824621" w:rsidRDefault="00297F0C" w:rsidP="005846C0">
      <w:pPr>
        <w:pStyle w:val="ListParagraph"/>
        <w:numPr>
          <w:ilvl w:val="0"/>
          <w:numId w:val="44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ΔΓ/ΔΑ</w:t>
      </w:r>
    </w:p>
    <w:p w14:paraId="54039389" w14:textId="77777777" w:rsidR="00297F0C" w:rsidRPr="00824621" w:rsidRDefault="00297F0C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</w:pPr>
    </w:p>
    <w:p w14:paraId="283FDB7E" w14:textId="77777777" w:rsidR="00297F0C" w:rsidRPr="00824621" w:rsidRDefault="00F8404E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1</w:t>
      </w:r>
      <w:r w:rsidR="00F74D57" w:rsidRPr="00464FEE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5</w:t>
      </w:r>
      <w:r w:rsidR="00DA7383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. </w:t>
      </w:r>
      <w:r w:rsidR="00F74D57" w:rsidRPr="00464FEE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 </w:t>
      </w:r>
      <w:r w:rsidR="00297F0C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Θεωρείτε πως</w:t>
      </w:r>
      <w:r w:rsidR="00EE1C4C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 η </w:t>
      </w:r>
      <w:r w:rsidR="00477D03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ελληνική </w:t>
      </w:r>
      <w:r w:rsidR="00EE1C4C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κυβέρνηση ελέγχει την κατάσταση στο προσφυγικό και στην παράνομη μετανάστευση </w:t>
      </w:r>
      <w:r w:rsidR="00297F0C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ή πρέπει κατά τη γνώμη σας η Ε</w:t>
      </w:r>
      <w:r w:rsidR="00DA0F53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υρωπαϊκή Ένωση</w:t>
      </w:r>
      <w:r w:rsidR="00297F0C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 να δώσει στην κυβέρνηση μεγαλύτερη βοήθεια για τη φύλαξη των συνόρων της χώρας μας όπως π</w:t>
      </w:r>
      <w:r w:rsidR="00477D03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.</w:t>
      </w:r>
      <w:r w:rsidR="00297F0C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χ</w:t>
      </w:r>
      <w:r w:rsidR="00477D03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.</w:t>
      </w:r>
      <w:r w:rsidR="00297F0C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 να στείλει περισσότερους </w:t>
      </w:r>
      <w:proofErr w:type="spellStart"/>
      <w:r w:rsidR="00297F0C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συνοριοφύλακες</w:t>
      </w:r>
      <w:proofErr w:type="spellEnd"/>
      <w:r w:rsidR="00297F0C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 ;</w:t>
      </w:r>
    </w:p>
    <w:p w14:paraId="34D439C1" w14:textId="77777777" w:rsidR="00297F0C" w:rsidRPr="00824621" w:rsidRDefault="00297F0C" w:rsidP="005846C0">
      <w:pPr>
        <w:numPr>
          <w:ilvl w:val="0"/>
          <w:numId w:val="38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Ελέγχει την κατάσταση η κυβέρνηση</w:t>
      </w:r>
    </w:p>
    <w:p w14:paraId="4CB877CE" w14:textId="77777777" w:rsidR="00297F0C" w:rsidRPr="00824621" w:rsidRDefault="00297F0C" w:rsidP="005846C0">
      <w:pPr>
        <w:pStyle w:val="ListParagraph"/>
        <w:numPr>
          <w:ilvl w:val="0"/>
          <w:numId w:val="38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  <w:t>πρέπει η ΕΕ να δώσει μεγαλύτερη βοήθεια για τη φύλαξη των συνόρων</w:t>
      </w:r>
    </w:p>
    <w:p w14:paraId="5BD8F9BE" w14:textId="77777777" w:rsidR="00297F0C" w:rsidRPr="00824621" w:rsidRDefault="000458DB" w:rsidP="005846C0">
      <w:pPr>
        <w:pStyle w:val="ListParagraph"/>
        <w:numPr>
          <w:ilvl w:val="0"/>
          <w:numId w:val="38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ΔΓ</w:t>
      </w:r>
      <w:r w:rsidR="004A72E1"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/</w:t>
      </w:r>
      <w:r w:rsidR="00297F0C"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ΔΑ</w:t>
      </w:r>
    </w:p>
    <w:p w14:paraId="2DF1DB0C" w14:textId="77777777" w:rsidR="006F7565" w:rsidRPr="00824621" w:rsidRDefault="006F7565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</w:pPr>
    </w:p>
    <w:p w14:paraId="326D19DA" w14:textId="77777777" w:rsidR="005275C2" w:rsidRPr="00824621" w:rsidRDefault="005275C2" w:rsidP="005846C0">
      <w:pPr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</w:p>
    <w:p w14:paraId="1E858668" w14:textId="77777777" w:rsidR="00944EAB" w:rsidRPr="00824621" w:rsidRDefault="00F8404E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lastRenderedPageBreak/>
        <w:t>1</w:t>
      </w:r>
      <w:r w:rsidR="00F74D57" w:rsidRPr="00464FEE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6</w:t>
      </w:r>
      <w:r w:rsidR="00DA7383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. </w:t>
      </w:r>
      <w:r w:rsidR="005275C2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Πιστεύετε ότι οι πρόσφυγες που βρίσκονται στην Ελλάδα θέλουν να μείνουν ή να φύγουν σε άλλες χώρες της Ευρώπης ; </w:t>
      </w:r>
    </w:p>
    <w:p w14:paraId="0381FED4" w14:textId="77777777" w:rsidR="00944EAB" w:rsidRPr="00824621" w:rsidRDefault="00944EAB" w:rsidP="005846C0">
      <w:pPr>
        <w:pStyle w:val="ListParagraph"/>
        <w:numPr>
          <w:ilvl w:val="0"/>
          <w:numId w:val="32"/>
        </w:numPr>
        <w:spacing w:line="276" w:lineRule="auto"/>
        <w:ind w:hanging="72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Να παραμείνουν στην Ελλάδα </w:t>
      </w:r>
    </w:p>
    <w:p w14:paraId="2D19C397" w14:textId="77777777" w:rsidR="00944EAB" w:rsidRPr="00824621" w:rsidRDefault="00944EAB" w:rsidP="005846C0">
      <w:pPr>
        <w:pStyle w:val="ListParagraph"/>
        <w:numPr>
          <w:ilvl w:val="0"/>
          <w:numId w:val="32"/>
        </w:numPr>
        <w:spacing w:line="276" w:lineRule="auto"/>
        <w:ind w:hanging="72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Να φύγουν σε άλλες χώρες</w:t>
      </w:r>
    </w:p>
    <w:p w14:paraId="507130A7" w14:textId="77777777" w:rsidR="00944EAB" w:rsidRPr="00824621" w:rsidRDefault="000458DB" w:rsidP="005846C0">
      <w:pPr>
        <w:pStyle w:val="ListParagraph"/>
        <w:numPr>
          <w:ilvl w:val="0"/>
          <w:numId w:val="32"/>
        </w:numPr>
        <w:spacing w:line="276" w:lineRule="auto"/>
        <w:ind w:hanging="72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ΔΓ/</w:t>
      </w:r>
      <w:r w:rsidR="00944EAB"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Δ.Α</w:t>
      </w:r>
    </w:p>
    <w:p w14:paraId="2164445F" w14:textId="77777777" w:rsidR="005275C2" w:rsidRPr="00824621" w:rsidRDefault="005275C2" w:rsidP="005846C0">
      <w:pPr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</w:p>
    <w:p w14:paraId="1E9FB1DA" w14:textId="77777777" w:rsidR="006F7565" w:rsidRPr="00824621" w:rsidRDefault="006F7565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</w:p>
    <w:p w14:paraId="6F76BAA7" w14:textId="77777777" w:rsidR="00E1580F" w:rsidRPr="00824621" w:rsidRDefault="00F74D57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17</w:t>
      </w:r>
      <w:r w:rsidR="00DA7383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. </w:t>
      </w:r>
      <w:r w:rsidR="00E1580F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Υπάρχει κατά τη γνώμη σας επαρκής μέριμνα της πολιτείας για την ενσωμάτωση προσφύγων</w:t>
      </w:r>
      <w:r w:rsidR="00F8728E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 που δικαιούνται άσυλο</w:t>
      </w:r>
      <w:r w:rsidR="00E1580F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 ; </w:t>
      </w:r>
    </w:p>
    <w:p w14:paraId="38E39D4B" w14:textId="77777777" w:rsidR="00E1580F" w:rsidRPr="00824621" w:rsidRDefault="00E1580F" w:rsidP="005846C0">
      <w:pPr>
        <w:pStyle w:val="ListParagraph"/>
        <w:numPr>
          <w:ilvl w:val="0"/>
          <w:numId w:val="39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  <w:t>Ναι</w:t>
      </w:r>
    </w:p>
    <w:p w14:paraId="0F160D35" w14:textId="77777777" w:rsidR="00E1580F" w:rsidRPr="00824621" w:rsidRDefault="00E1580F" w:rsidP="005846C0">
      <w:pPr>
        <w:pStyle w:val="ListParagraph"/>
        <w:numPr>
          <w:ilvl w:val="0"/>
          <w:numId w:val="39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  <w:t>Όχι</w:t>
      </w:r>
    </w:p>
    <w:p w14:paraId="5C055E41" w14:textId="77777777" w:rsidR="00E1580F" w:rsidRPr="00824621" w:rsidRDefault="00DA7383" w:rsidP="005846C0">
      <w:pPr>
        <w:pStyle w:val="ListParagraph"/>
        <w:numPr>
          <w:ilvl w:val="0"/>
          <w:numId w:val="39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  <w:t>ΔΓ/</w:t>
      </w:r>
      <w:r w:rsidR="00E1580F" w:rsidRPr="00824621"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  <w:t>Δ.Α</w:t>
      </w:r>
    </w:p>
    <w:p w14:paraId="54FDBFB3" w14:textId="77777777" w:rsidR="0056027D" w:rsidRPr="00824621" w:rsidRDefault="0056027D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</w:p>
    <w:p w14:paraId="25B018EF" w14:textId="77777777" w:rsidR="006F7565" w:rsidRPr="00824621" w:rsidRDefault="00F74D57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18</w:t>
      </w:r>
      <w:r w:rsidR="006F7565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.  Πώς κρίνετε τις συνθήκες διαβίωσης των προσφύγων στα κέντρα καταγραφής και διαμονής των προσφύγων στα νησιά του Αιγαίου; (καταυλισμοί στην Μόρια της Λέσβου, στην Σάμο </w:t>
      </w:r>
      <w:proofErr w:type="spellStart"/>
      <w:r w:rsidR="006F7565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κ.α</w:t>
      </w:r>
      <w:proofErr w:type="spellEnd"/>
      <w:r w:rsidR="006F7565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) </w:t>
      </w:r>
    </w:p>
    <w:p w14:paraId="6FB959AB" w14:textId="77777777" w:rsidR="006F7565" w:rsidRPr="00824621" w:rsidRDefault="00F8404E" w:rsidP="005846C0">
      <w:pPr>
        <w:pStyle w:val="ListParagraph"/>
        <w:numPr>
          <w:ilvl w:val="0"/>
          <w:numId w:val="30"/>
        </w:numPr>
        <w:spacing w:line="276" w:lineRule="auto"/>
        <w:ind w:hanging="72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Πολύ </w:t>
      </w:r>
      <w:r w:rsidR="006F7565"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Καλές  </w:t>
      </w:r>
    </w:p>
    <w:p w14:paraId="34B1F4F3" w14:textId="77777777" w:rsidR="006F7565" w:rsidRPr="00824621" w:rsidRDefault="00F8404E" w:rsidP="005846C0">
      <w:pPr>
        <w:pStyle w:val="ListParagraph"/>
        <w:numPr>
          <w:ilvl w:val="0"/>
          <w:numId w:val="30"/>
        </w:numPr>
        <w:spacing w:line="276" w:lineRule="auto"/>
        <w:ind w:hanging="72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Κ</w:t>
      </w:r>
      <w:r w:rsidR="006F7565"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αλές</w:t>
      </w:r>
    </w:p>
    <w:p w14:paraId="2A0EE39F" w14:textId="77777777" w:rsidR="00F8404E" w:rsidRPr="00824621" w:rsidRDefault="00F8404E" w:rsidP="005846C0">
      <w:pPr>
        <w:pStyle w:val="ListParagraph"/>
        <w:numPr>
          <w:ilvl w:val="0"/>
          <w:numId w:val="30"/>
        </w:numPr>
        <w:spacing w:line="276" w:lineRule="auto"/>
        <w:ind w:hanging="72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Ούτε καλές, ούτε κακές</w:t>
      </w:r>
    </w:p>
    <w:p w14:paraId="183F2055" w14:textId="77777777" w:rsidR="006F7565" w:rsidRPr="00824621" w:rsidRDefault="00F8404E" w:rsidP="005846C0">
      <w:pPr>
        <w:pStyle w:val="ListParagraph"/>
        <w:numPr>
          <w:ilvl w:val="0"/>
          <w:numId w:val="30"/>
        </w:numPr>
        <w:spacing w:line="276" w:lineRule="auto"/>
        <w:ind w:hanging="72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Κ</w:t>
      </w:r>
      <w:r w:rsidR="006F7565"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ακές</w:t>
      </w:r>
    </w:p>
    <w:p w14:paraId="48C820FD" w14:textId="77777777" w:rsidR="006F7565" w:rsidRPr="00824621" w:rsidRDefault="006F7565" w:rsidP="005846C0">
      <w:pPr>
        <w:pStyle w:val="ListParagraph"/>
        <w:numPr>
          <w:ilvl w:val="0"/>
          <w:numId w:val="30"/>
        </w:numPr>
        <w:spacing w:line="276" w:lineRule="auto"/>
        <w:ind w:hanging="72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Πολύ κακές</w:t>
      </w:r>
    </w:p>
    <w:p w14:paraId="40A66805" w14:textId="77777777" w:rsidR="006F7565" w:rsidRPr="00824621" w:rsidRDefault="00DA7383" w:rsidP="005846C0">
      <w:pPr>
        <w:pStyle w:val="ListParagraph"/>
        <w:numPr>
          <w:ilvl w:val="0"/>
          <w:numId w:val="30"/>
        </w:numPr>
        <w:spacing w:line="276" w:lineRule="auto"/>
        <w:ind w:hanging="72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ΔΓ/</w:t>
      </w:r>
      <w:r w:rsidR="00944EAB"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Δ.Α</w:t>
      </w:r>
    </w:p>
    <w:p w14:paraId="4AF1670D" w14:textId="77777777" w:rsidR="006F7565" w:rsidRPr="00824621" w:rsidRDefault="006F7565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</w:pPr>
    </w:p>
    <w:p w14:paraId="2A0B3265" w14:textId="77777777" w:rsidR="005275C2" w:rsidRPr="00824621" w:rsidRDefault="00F74D57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19</w:t>
      </w:r>
      <w:r w:rsidR="00DA7383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. </w:t>
      </w:r>
      <w:r w:rsidR="00212DAC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Έχετε</w:t>
      </w:r>
      <w:r w:rsidR="005275C2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 ακούσει για κρούσματα σεξουαλικής κακοποίησης σε βάρος προσφύγων γυναικών και ανηλίκων ; </w:t>
      </w:r>
    </w:p>
    <w:p w14:paraId="0A9909E9" w14:textId="77777777" w:rsidR="00212DAC" w:rsidRPr="00824621" w:rsidRDefault="00212DAC" w:rsidP="005846C0">
      <w:pPr>
        <w:numPr>
          <w:ilvl w:val="0"/>
          <w:numId w:val="13"/>
        </w:numPr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Ναι</w:t>
      </w:r>
    </w:p>
    <w:p w14:paraId="2C1DF27B" w14:textId="77777777" w:rsidR="00212DAC" w:rsidRPr="00824621" w:rsidRDefault="00212DAC" w:rsidP="005846C0">
      <w:pPr>
        <w:numPr>
          <w:ilvl w:val="0"/>
          <w:numId w:val="13"/>
        </w:numPr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Όχι</w:t>
      </w:r>
    </w:p>
    <w:p w14:paraId="13EC336D" w14:textId="77777777" w:rsidR="00212DAC" w:rsidRPr="00824621" w:rsidRDefault="00212DAC" w:rsidP="005846C0">
      <w:pPr>
        <w:numPr>
          <w:ilvl w:val="0"/>
          <w:numId w:val="13"/>
        </w:numPr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ΔΓ/ΔΑ</w:t>
      </w:r>
    </w:p>
    <w:p w14:paraId="677D8ECC" w14:textId="77777777" w:rsidR="00212DAC" w:rsidRPr="00824621" w:rsidRDefault="00212DAC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</w:pPr>
    </w:p>
    <w:p w14:paraId="56DC1CC6" w14:textId="77777777" w:rsidR="000C186A" w:rsidRPr="00824621" w:rsidRDefault="00222660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2</w:t>
      </w:r>
      <w:r w:rsidR="00F74D57" w:rsidRPr="00464FEE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0</w:t>
      </w:r>
      <w:r w:rsidR="000C186A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. </w:t>
      </w:r>
      <w:r w:rsidR="00F32A1E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Έχετε ακούσει </w:t>
      </w:r>
      <w:r w:rsidR="009F7946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για τον ρόλο των ΜΚΟ</w:t>
      </w:r>
      <w:r w:rsidR="00B54887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 (Μη Κυβερνητικών Οργανώσεων) στα </w:t>
      </w:r>
      <w:r w:rsidR="00B54887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val="en-US" w:eastAsia="en-US"/>
        </w:rPr>
        <w:t>hot</w:t>
      </w:r>
      <w:r w:rsidR="00B54887" w:rsidRPr="00464FEE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 </w:t>
      </w:r>
      <w:r w:rsidR="00B54887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val="en-US" w:eastAsia="en-US"/>
        </w:rPr>
        <w:t>spots</w:t>
      </w:r>
      <w:r w:rsidR="00B54887" w:rsidRPr="00464FEE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 </w:t>
      </w:r>
      <w:r w:rsidR="00B54887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της χώρας;</w:t>
      </w:r>
    </w:p>
    <w:p w14:paraId="5548AAA6" w14:textId="77777777" w:rsidR="009F7946" w:rsidRPr="00464FEE" w:rsidRDefault="009F7946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  <w:t>1. Ναι</w:t>
      </w:r>
    </w:p>
    <w:p w14:paraId="5FC79086" w14:textId="77777777" w:rsidR="009F7946" w:rsidRPr="00464FEE" w:rsidRDefault="009F7946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Tahoma"/>
          <w:color w:val="000000"/>
          <w:sz w:val="20"/>
          <w:szCs w:val="20"/>
          <w:lang w:eastAsia="en-US"/>
        </w:rPr>
        <w:t>2. Όχι</w:t>
      </w:r>
    </w:p>
    <w:p w14:paraId="060045F1" w14:textId="77777777" w:rsidR="009F7946" w:rsidRPr="00824621" w:rsidRDefault="009F7946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</w:pPr>
    </w:p>
    <w:p w14:paraId="5387D92F" w14:textId="77777777" w:rsidR="00883FB6" w:rsidRPr="00464FEE" w:rsidRDefault="009F7946" w:rsidP="00883FB6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lastRenderedPageBreak/>
        <w:t>2</w:t>
      </w:r>
      <w:r w:rsidR="00F74D57" w:rsidRPr="00464FEE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0</w:t>
      </w:r>
      <w:r w:rsidR="00F74D57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val="en-US" w:eastAsia="en-US"/>
        </w:rPr>
        <w:t>a</w:t>
      </w:r>
      <w:r w:rsidRPr="00464FEE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. </w:t>
      </w:r>
      <w:r w:rsidR="00B54887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(ΕΑΝ ΝΑΙ: ) </w:t>
      </w:r>
      <w:r w:rsidR="00B54887" w:rsidRPr="00824621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Π</w:t>
      </w:r>
      <w:r w:rsidRPr="00464FEE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ιστεύετε ότι η συνεισφορά των ΜΚΟ σε ανθρωπιστικά</w:t>
      </w:r>
      <w:r w:rsidR="006269C8" w:rsidRPr="00464FEE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 xml:space="preserve"> ζητήματα </w:t>
      </w:r>
      <w:r w:rsidR="00A4793D" w:rsidRPr="00464FEE">
        <w:rPr>
          <w:rFonts w:ascii="Microsoft JhengHei" w:eastAsia="Microsoft JhengHei" w:hAnsi="Microsoft JhengHei" w:cs="Tahoma"/>
          <w:b/>
          <w:color w:val="000000"/>
          <w:sz w:val="20"/>
          <w:szCs w:val="20"/>
          <w:lang w:eastAsia="en-US"/>
        </w:rPr>
        <w:t>είναι</w:t>
      </w:r>
    </w:p>
    <w:p w14:paraId="1DA3C77A" w14:textId="77777777" w:rsidR="00883FB6" w:rsidRPr="00824621" w:rsidRDefault="00883FB6" w:rsidP="00464FEE">
      <w:pPr>
        <w:numPr>
          <w:ilvl w:val="0"/>
          <w:numId w:val="51"/>
        </w:num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Θετική</w:t>
      </w:r>
    </w:p>
    <w:p w14:paraId="2F286046" w14:textId="77777777" w:rsidR="00883FB6" w:rsidRPr="00824621" w:rsidRDefault="00883FB6" w:rsidP="00464FEE">
      <w:pPr>
        <w:numPr>
          <w:ilvl w:val="0"/>
          <w:numId w:val="51"/>
        </w:numPr>
        <w:tabs>
          <w:tab w:val="left" w:pos="0"/>
        </w:tabs>
        <w:spacing w:line="276" w:lineRule="auto"/>
        <w:ind w:left="0" w:firstLine="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Μάλλον θετική</w:t>
      </w:r>
    </w:p>
    <w:p w14:paraId="3B0225D0" w14:textId="77777777" w:rsidR="00883FB6" w:rsidRPr="00824621" w:rsidRDefault="00883FB6" w:rsidP="00464FEE">
      <w:pPr>
        <w:numPr>
          <w:ilvl w:val="0"/>
          <w:numId w:val="51"/>
        </w:numPr>
        <w:tabs>
          <w:tab w:val="left" w:pos="0"/>
        </w:tabs>
        <w:spacing w:line="276" w:lineRule="auto"/>
        <w:ind w:left="0" w:firstLine="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Ούτε θετική, ούτε αρνητική</w:t>
      </w:r>
    </w:p>
    <w:p w14:paraId="5C7161DF" w14:textId="77777777" w:rsidR="00883FB6" w:rsidRPr="00824621" w:rsidRDefault="00883FB6" w:rsidP="00464FEE">
      <w:pPr>
        <w:numPr>
          <w:ilvl w:val="0"/>
          <w:numId w:val="51"/>
        </w:numPr>
        <w:tabs>
          <w:tab w:val="left" w:pos="0"/>
        </w:tabs>
        <w:spacing w:line="276" w:lineRule="auto"/>
        <w:ind w:left="0" w:firstLine="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Μάλλον αρνητική</w:t>
      </w:r>
    </w:p>
    <w:p w14:paraId="04C48287" w14:textId="77777777" w:rsidR="00883FB6" w:rsidRPr="00824621" w:rsidRDefault="00883FB6" w:rsidP="00464FEE">
      <w:pPr>
        <w:numPr>
          <w:ilvl w:val="0"/>
          <w:numId w:val="51"/>
        </w:numPr>
        <w:tabs>
          <w:tab w:val="left" w:pos="0"/>
        </w:tabs>
        <w:spacing w:line="276" w:lineRule="auto"/>
        <w:ind w:left="0" w:firstLine="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Αρνητική</w:t>
      </w:r>
    </w:p>
    <w:p w14:paraId="01D038B5" w14:textId="77777777" w:rsidR="00883FB6" w:rsidRPr="00464FEE" w:rsidRDefault="00883FB6" w:rsidP="00464FEE">
      <w:pPr>
        <w:numPr>
          <w:ilvl w:val="0"/>
          <w:numId w:val="51"/>
        </w:numPr>
        <w:tabs>
          <w:tab w:val="left" w:pos="0"/>
        </w:tabs>
        <w:spacing w:line="276" w:lineRule="auto"/>
        <w:ind w:left="0" w:firstLine="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Tahoma"/>
          <w:sz w:val="20"/>
          <w:szCs w:val="20"/>
          <w:lang w:eastAsia="en-US"/>
        </w:rPr>
        <w:t>ΔΓ/ΔΑ</w:t>
      </w:r>
    </w:p>
    <w:p w14:paraId="2C1C2C0E" w14:textId="77777777" w:rsidR="005275C2" w:rsidRPr="00824621" w:rsidRDefault="005275C2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</w:pPr>
    </w:p>
    <w:p w14:paraId="4FD2E6AF" w14:textId="77777777" w:rsidR="006F7565" w:rsidRPr="00824621" w:rsidRDefault="003742AB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2</w:t>
      </w:r>
      <w:r w:rsidR="00F74D57" w:rsidRPr="00464FEE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1</w:t>
      </w:r>
      <w:r w:rsidR="006F7565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.  Γνωρίζετε </w:t>
      </w:r>
      <w:r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ότι η Ε</w:t>
      </w:r>
      <w:r w:rsidR="00B54887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υρωπαϊκή Ένωση</w:t>
      </w:r>
      <w:r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 </w:t>
      </w:r>
      <w:r w:rsidR="006F7565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 </w:t>
      </w:r>
      <w:r w:rsidR="00962A02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χρηματοδοτεί τον ελληνικό κρατικό προϋπολογισμό </w:t>
      </w:r>
      <w:r w:rsidR="006F7565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για την φιλοξενία και διαβίωση των προσφύγων</w:t>
      </w:r>
      <w:r w:rsidR="00B54887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;</w:t>
      </w:r>
    </w:p>
    <w:p w14:paraId="68E8B0FF" w14:textId="77777777" w:rsidR="006F7565" w:rsidRPr="00824621" w:rsidRDefault="00962A02" w:rsidP="005846C0">
      <w:pPr>
        <w:pStyle w:val="ListParagraph"/>
        <w:numPr>
          <w:ilvl w:val="0"/>
          <w:numId w:val="31"/>
        </w:numPr>
        <w:spacing w:line="276" w:lineRule="auto"/>
        <w:ind w:hanging="72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Ναι</w:t>
      </w:r>
    </w:p>
    <w:p w14:paraId="41DB1648" w14:textId="77777777" w:rsidR="006F7565" w:rsidRPr="00824621" w:rsidRDefault="00962A02" w:rsidP="005846C0">
      <w:pPr>
        <w:pStyle w:val="ListParagraph"/>
        <w:numPr>
          <w:ilvl w:val="0"/>
          <w:numId w:val="31"/>
        </w:numPr>
        <w:spacing w:line="276" w:lineRule="auto"/>
        <w:ind w:hanging="72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proofErr w:type="spellStart"/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Οχι</w:t>
      </w:r>
      <w:proofErr w:type="spellEnd"/>
    </w:p>
    <w:p w14:paraId="0CF2945D" w14:textId="77777777" w:rsidR="006F7565" w:rsidRPr="00824621" w:rsidRDefault="006F7565" w:rsidP="005846C0">
      <w:pPr>
        <w:pStyle w:val="ListParagraph"/>
        <w:numPr>
          <w:ilvl w:val="0"/>
          <w:numId w:val="31"/>
        </w:numPr>
        <w:spacing w:line="276" w:lineRule="auto"/>
        <w:ind w:hanging="72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ΔΓ/ΔΑ</w:t>
      </w:r>
    </w:p>
    <w:p w14:paraId="51325CD8" w14:textId="77777777" w:rsidR="006F7565" w:rsidRPr="00824621" w:rsidRDefault="006F7565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</w:p>
    <w:p w14:paraId="1420B8FE" w14:textId="77777777" w:rsidR="006F7565" w:rsidRPr="00824621" w:rsidRDefault="003A3CBF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2</w:t>
      </w:r>
      <w:r w:rsidR="00F74D57" w:rsidRPr="00464FEE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2</w:t>
      </w:r>
      <w:r w:rsidR="006F7565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.  Εξ</w:t>
      </w:r>
      <w:r w:rsidR="006B284A" w:rsidRPr="00464FEE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’ </w:t>
      </w:r>
      <w:r w:rsidR="006F7565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όσων είστε σε θέση να γνωρίζετε, η διαχείριση των κονδυλίων γίνεται  σωστά και με διαφάνεια  ή με σπατάλη και αδιαφανείς διαδικασίες;</w:t>
      </w:r>
    </w:p>
    <w:p w14:paraId="466598AD" w14:textId="77777777" w:rsidR="006F7565" w:rsidRPr="00824621" w:rsidRDefault="006F7565" w:rsidP="005846C0">
      <w:pPr>
        <w:numPr>
          <w:ilvl w:val="0"/>
          <w:numId w:val="14"/>
        </w:numPr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Σωστά/με</w:t>
      </w:r>
      <w:r w:rsidR="00DA7383"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 </w:t>
      </w: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διαφάνεια</w:t>
      </w:r>
    </w:p>
    <w:p w14:paraId="429F0BB9" w14:textId="77777777" w:rsidR="006F7565" w:rsidRPr="00824621" w:rsidRDefault="006F7565" w:rsidP="005846C0">
      <w:pPr>
        <w:numPr>
          <w:ilvl w:val="0"/>
          <w:numId w:val="14"/>
        </w:numPr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με σπατάλη</w:t>
      </w:r>
      <w:r w:rsidRPr="00824621">
        <w:rPr>
          <w:rFonts w:ascii="Microsoft JhengHei" w:eastAsia="Microsoft JhengHei" w:hAnsi="Microsoft JhengHei" w:cs="Tahoma"/>
          <w:sz w:val="20"/>
          <w:szCs w:val="20"/>
          <w:lang w:val="en-US" w:eastAsia="en-US"/>
        </w:rPr>
        <w:t>/</w:t>
      </w:r>
      <w:r w:rsidR="00DA7383"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 </w:t>
      </w: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αδιαφάνεια </w:t>
      </w:r>
    </w:p>
    <w:p w14:paraId="6A91A11B" w14:textId="77777777" w:rsidR="006F7565" w:rsidRPr="00824621" w:rsidRDefault="006F7565" w:rsidP="005846C0">
      <w:pPr>
        <w:numPr>
          <w:ilvl w:val="0"/>
          <w:numId w:val="14"/>
        </w:numPr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ΔΓ/ΔΑ</w:t>
      </w:r>
    </w:p>
    <w:p w14:paraId="6FDE6E09" w14:textId="77777777" w:rsidR="006F7565" w:rsidRPr="00824621" w:rsidRDefault="006F7565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</w:p>
    <w:p w14:paraId="43303852" w14:textId="77777777" w:rsidR="006F7565" w:rsidRPr="00824621" w:rsidRDefault="006F7565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</w:pPr>
    </w:p>
    <w:p w14:paraId="2BED6EBE" w14:textId="77777777" w:rsidR="006F7565" w:rsidRPr="00824621" w:rsidRDefault="003A3CBF" w:rsidP="00464FEE">
      <w:pPr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2</w:t>
      </w:r>
      <w:r w:rsidR="00F74D57" w:rsidRPr="00464FEE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3</w:t>
      </w:r>
      <w:r w:rsidR="006F7565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.</w:t>
      </w:r>
      <w:r w:rsidR="00DF6983" w:rsidRPr="00464FEE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 </w:t>
      </w:r>
      <w:r w:rsidR="006F7565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Γενικά πώς κρίνετε τον ρόλο και την συμβολή των παρακάτω, στην αντιμετώπιση και διαχείριση του προσφυγικού ζητήματος στην Ελλάδα. </w:t>
      </w:r>
      <w:r w:rsidR="008129E0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1=</w:t>
      </w:r>
      <w:r w:rsidR="006F7565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Θετικά, </w:t>
      </w:r>
      <w:r w:rsidR="008129E0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2=</w:t>
      </w:r>
      <w:r w:rsidR="006F7565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μάλλον θετικά,</w:t>
      </w:r>
      <w:r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 </w:t>
      </w:r>
      <w:r w:rsidR="008129E0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3=</w:t>
      </w:r>
      <w:r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ούτε θετικά/ ούτε αρνητικά</w:t>
      </w:r>
      <w:r w:rsidR="008B1AD8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,</w:t>
      </w:r>
      <w:r w:rsidR="006F7565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 </w:t>
      </w:r>
      <w:r w:rsidR="008129E0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4=</w:t>
      </w:r>
      <w:r w:rsidR="006F7565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μάλλον αρνητικά, ή </w:t>
      </w:r>
      <w:r w:rsidR="008129E0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5=</w:t>
      </w:r>
      <w:r w:rsidR="006F7565"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αρνητικά</w:t>
      </w:r>
      <w:r w:rsidR="006B284A" w:rsidRPr="00464FEE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, </w:t>
      </w:r>
      <w:r w:rsidR="008129E0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6=</w:t>
      </w:r>
      <w:r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ΔΓ/ΔΑ</w:t>
      </w:r>
      <w:r w:rsidR="006B284A" w:rsidRPr="00464FEE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;</w:t>
      </w:r>
    </w:p>
    <w:p w14:paraId="4EBE3767" w14:textId="77777777" w:rsidR="006F7565" w:rsidRPr="00824621" w:rsidRDefault="006F7565" w:rsidP="005846C0">
      <w:pPr>
        <w:numPr>
          <w:ilvl w:val="0"/>
          <w:numId w:val="11"/>
        </w:num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1    2    3    4    5    </w:t>
      </w:r>
      <w:r w:rsidR="00B54887"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6  </w:t>
      </w: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Των αρμόδιων υπουργείων</w:t>
      </w:r>
    </w:p>
    <w:p w14:paraId="72605616" w14:textId="77777777" w:rsidR="006F7565" w:rsidRPr="00824621" w:rsidRDefault="006F7565" w:rsidP="005846C0">
      <w:pPr>
        <w:numPr>
          <w:ilvl w:val="0"/>
          <w:numId w:val="11"/>
        </w:numPr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1    2    3    4    5    </w:t>
      </w:r>
      <w:r w:rsidR="00B54887"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6  </w:t>
      </w: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Των Μ.Κ.Ο</w:t>
      </w:r>
    </w:p>
    <w:p w14:paraId="74D38ADE" w14:textId="77777777" w:rsidR="006F7565" w:rsidRPr="00824621" w:rsidRDefault="006F7565" w:rsidP="005846C0">
      <w:pPr>
        <w:numPr>
          <w:ilvl w:val="0"/>
          <w:numId w:val="11"/>
        </w:numPr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1    2    3    4    5    </w:t>
      </w:r>
      <w:r w:rsidR="00B54887"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6  </w:t>
      </w: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Της τοπικής Αυτοδιοίκησης</w:t>
      </w:r>
    </w:p>
    <w:p w14:paraId="728350AB" w14:textId="77777777" w:rsidR="006F7565" w:rsidRPr="00824621" w:rsidRDefault="006F7565" w:rsidP="005846C0">
      <w:pPr>
        <w:numPr>
          <w:ilvl w:val="0"/>
          <w:numId w:val="11"/>
        </w:numPr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1    2    3    4    5    </w:t>
      </w:r>
      <w:r w:rsidR="00B54887"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6  </w:t>
      </w: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Της Ευρωπαϊκής Ένωσης</w:t>
      </w:r>
    </w:p>
    <w:p w14:paraId="32BAB139" w14:textId="77777777" w:rsidR="006F7565" w:rsidRPr="00824621" w:rsidRDefault="006F7565" w:rsidP="005846C0">
      <w:pPr>
        <w:numPr>
          <w:ilvl w:val="0"/>
          <w:numId w:val="11"/>
        </w:numPr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1    2    3    4    5   </w:t>
      </w:r>
      <w:r w:rsidR="00B54887"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6  </w:t>
      </w: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 Των ιδιωτών/ιδιωτικής πρωτοβουλίας</w:t>
      </w:r>
    </w:p>
    <w:p w14:paraId="3F2DB059" w14:textId="77777777" w:rsidR="006F7565" w:rsidRPr="00824621" w:rsidRDefault="006F7565" w:rsidP="005846C0">
      <w:pPr>
        <w:numPr>
          <w:ilvl w:val="0"/>
          <w:numId w:val="11"/>
        </w:numPr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1    2    3    4    5   </w:t>
      </w:r>
      <w:r w:rsidR="00B54887"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6  </w:t>
      </w: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 Των τοπικών κοινωνιών/απλών ανθρώπων</w:t>
      </w:r>
    </w:p>
    <w:p w14:paraId="56D31B99" w14:textId="77777777" w:rsidR="006F7565" w:rsidRPr="00824621" w:rsidRDefault="006F7565" w:rsidP="005846C0">
      <w:pPr>
        <w:numPr>
          <w:ilvl w:val="0"/>
          <w:numId w:val="11"/>
        </w:numPr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1    2    3    4    5   </w:t>
      </w:r>
      <w:r w:rsidR="00B54887"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6   </w:t>
      </w: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Των Μέσων Μαζικής Ενημέρωσης </w:t>
      </w:r>
    </w:p>
    <w:p w14:paraId="7BD6B18B" w14:textId="77777777" w:rsidR="006F7565" w:rsidRPr="00824621" w:rsidRDefault="006F7565" w:rsidP="005846C0">
      <w:pPr>
        <w:spacing w:line="276" w:lineRule="auto"/>
        <w:ind w:left="72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</w:p>
    <w:p w14:paraId="76661016" w14:textId="77777777" w:rsidR="00464FEE" w:rsidRDefault="00464FEE" w:rsidP="005846C0">
      <w:pPr>
        <w:keepNext/>
        <w:tabs>
          <w:tab w:val="left" w:pos="0"/>
        </w:tabs>
        <w:spacing w:line="276" w:lineRule="auto"/>
        <w:jc w:val="both"/>
        <w:outlineLvl w:val="4"/>
        <w:rPr>
          <w:rFonts w:ascii="Microsoft JhengHei" w:eastAsia="Microsoft JhengHei" w:hAnsi="Microsoft JhengHei" w:cs="Tahoma"/>
          <w:b/>
          <w:sz w:val="20"/>
          <w:szCs w:val="20"/>
          <w:u w:val="single"/>
          <w:lang w:eastAsia="en-US"/>
        </w:rPr>
      </w:pPr>
    </w:p>
    <w:p w14:paraId="44842017" w14:textId="77777777" w:rsidR="006F7565" w:rsidRPr="00824621" w:rsidRDefault="006F7565" w:rsidP="005846C0">
      <w:pPr>
        <w:keepNext/>
        <w:tabs>
          <w:tab w:val="left" w:pos="0"/>
        </w:tabs>
        <w:spacing w:line="276" w:lineRule="auto"/>
        <w:jc w:val="both"/>
        <w:outlineLvl w:val="4"/>
        <w:rPr>
          <w:rFonts w:ascii="Microsoft JhengHei" w:eastAsia="Microsoft JhengHei" w:hAnsi="Microsoft JhengHei" w:cs="Tahoma"/>
          <w:b/>
          <w:sz w:val="20"/>
          <w:szCs w:val="20"/>
          <w:u w:val="single"/>
          <w:lang w:eastAsia="en-US"/>
        </w:rPr>
      </w:pPr>
      <w:r w:rsidRPr="00824621">
        <w:rPr>
          <w:rFonts w:ascii="Microsoft JhengHei" w:eastAsia="Microsoft JhengHei" w:hAnsi="Microsoft JhengHei" w:cs="Tahoma"/>
          <w:b/>
          <w:sz w:val="20"/>
          <w:szCs w:val="20"/>
          <w:u w:val="single"/>
          <w:lang w:eastAsia="en-US"/>
        </w:rPr>
        <w:t>ΔΗΜΟΓΡΑΦΙΚΑ</w:t>
      </w:r>
    </w:p>
    <w:p w14:paraId="1BCFF530" w14:textId="77777777" w:rsidR="006F7565" w:rsidRPr="00824621" w:rsidRDefault="006F7565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b/>
          <w:sz w:val="20"/>
          <w:szCs w:val="20"/>
          <w:lang w:val="en-US" w:eastAsia="en-US"/>
        </w:rPr>
        <w:t>D</w:t>
      </w:r>
      <w:r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01.  Φύλο</w:t>
      </w:r>
    </w:p>
    <w:p w14:paraId="13FDFC52" w14:textId="77777777" w:rsidR="006F7565" w:rsidRPr="00824621" w:rsidRDefault="006F7565" w:rsidP="005846C0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Άνδρας</w:t>
      </w:r>
    </w:p>
    <w:p w14:paraId="11C58D04" w14:textId="77777777" w:rsidR="006F7565" w:rsidRPr="00824621" w:rsidRDefault="006F7565" w:rsidP="005846C0">
      <w:pPr>
        <w:numPr>
          <w:ilvl w:val="0"/>
          <w:numId w:val="3"/>
        </w:numPr>
        <w:tabs>
          <w:tab w:val="left" w:pos="0"/>
        </w:tabs>
        <w:spacing w:line="276" w:lineRule="auto"/>
        <w:ind w:left="0" w:firstLine="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Γυναίκα</w:t>
      </w:r>
    </w:p>
    <w:p w14:paraId="62BF80E8" w14:textId="77777777" w:rsidR="006F7565" w:rsidRPr="00824621" w:rsidRDefault="006F7565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</w:pPr>
    </w:p>
    <w:p w14:paraId="67C135CC" w14:textId="77777777" w:rsidR="006F7565" w:rsidRPr="00824621" w:rsidRDefault="006F7565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b/>
          <w:sz w:val="20"/>
          <w:szCs w:val="20"/>
          <w:lang w:val="en-US" w:eastAsia="en-US"/>
        </w:rPr>
        <w:t>D</w:t>
      </w:r>
      <w:r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02.   Ηλικία</w:t>
      </w:r>
    </w:p>
    <w:p w14:paraId="7A39B410" w14:textId="77777777" w:rsidR="006F7565" w:rsidRPr="00824621" w:rsidRDefault="00F74D57" w:rsidP="005846C0">
      <w:pPr>
        <w:numPr>
          <w:ilvl w:val="0"/>
          <w:numId w:val="1"/>
        </w:numPr>
        <w:tabs>
          <w:tab w:val="clear" w:pos="720"/>
          <w:tab w:val="left" w:pos="0"/>
        </w:tabs>
        <w:spacing w:line="276" w:lineRule="auto"/>
        <w:ind w:left="0" w:firstLine="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1</w:t>
      </w:r>
      <w:r w:rsidRPr="00824621">
        <w:rPr>
          <w:rFonts w:ascii="Microsoft JhengHei" w:eastAsia="Microsoft JhengHei" w:hAnsi="Microsoft JhengHei" w:cs="Tahoma"/>
          <w:sz w:val="20"/>
          <w:szCs w:val="20"/>
          <w:lang w:val="en-US" w:eastAsia="en-US"/>
        </w:rPr>
        <w:t>7</w:t>
      </w:r>
      <w:r w:rsidR="006F7565"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-24 ετών</w:t>
      </w:r>
    </w:p>
    <w:p w14:paraId="12BDCBAB" w14:textId="77777777" w:rsidR="006F7565" w:rsidRPr="00824621" w:rsidRDefault="006F7565" w:rsidP="005846C0">
      <w:pPr>
        <w:numPr>
          <w:ilvl w:val="0"/>
          <w:numId w:val="1"/>
        </w:numPr>
        <w:tabs>
          <w:tab w:val="clear" w:pos="720"/>
          <w:tab w:val="left" w:pos="0"/>
        </w:tabs>
        <w:spacing w:line="276" w:lineRule="auto"/>
        <w:ind w:left="0" w:firstLine="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25-34 ετών </w:t>
      </w:r>
    </w:p>
    <w:p w14:paraId="163B0A5C" w14:textId="77777777" w:rsidR="006F7565" w:rsidRPr="00824621" w:rsidRDefault="006F7565" w:rsidP="005846C0">
      <w:pPr>
        <w:numPr>
          <w:ilvl w:val="0"/>
          <w:numId w:val="1"/>
        </w:numPr>
        <w:tabs>
          <w:tab w:val="clear" w:pos="720"/>
          <w:tab w:val="left" w:pos="0"/>
        </w:tabs>
        <w:spacing w:line="276" w:lineRule="auto"/>
        <w:ind w:left="0" w:firstLine="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35-44 ετών </w:t>
      </w:r>
    </w:p>
    <w:p w14:paraId="7209177A" w14:textId="77777777" w:rsidR="006F7565" w:rsidRPr="00824621" w:rsidRDefault="006F7565" w:rsidP="005846C0">
      <w:pPr>
        <w:numPr>
          <w:ilvl w:val="0"/>
          <w:numId w:val="1"/>
        </w:numPr>
        <w:tabs>
          <w:tab w:val="clear" w:pos="720"/>
          <w:tab w:val="left" w:pos="0"/>
        </w:tabs>
        <w:spacing w:line="276" w:lineRule="auto"/>
        <w:ind w:left="0" w:firstLine="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45-54 ετών</w:t>
      </w:r>
    </w:p>
    <w:p w14:paraId="61D69C07" w14:textId="77777777" w:rsidR="006F7565" w:rsidRPr="00824621" w:rsidRDefault="006F7565" w:rsidP="005846C0">
      <w:pPr>
        <w:numPr>
          <w:ilvl w:val="0"/>
          <w:numId w:val="1"/>
        </w:numPr>
        <w:tabs>
          <w:tab w:val="clear" w:pos="720"/>
          <w:tab w:val="left" w:pos="0"/>
        </w:tabs>
        <w:spacing w:line="276" w:lineRule="auto"/>
        <w:ind w:left="0" w:firstLine="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55-64 ετών</w:t>
      </w:r>
    </w:p>
    <w:p w14:paraId="012CAA5D" w14:textId="77777777" w:rsidR="006F7565" w:rsidRPr="00824621" w:rsidRDefault="006F7565" w:rsidP="005846C0">
      <w:pPr>
        <w:numPr>
          <w:ilvl w:val="0"/>
          <w:numId w:val="1"/>
        </w:numPr>
        <w:tabs>
          <w:tab w:val="clear" w:pos="720"/>
          <w:tab w:val="left" w:pos="0"/>
        </w:tabs>
        <w:spacing w:line="276" w:lineRule="auto"/>
        <w:ind w:left="0" w:firstLine="0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65 και άνω</w:t>
      </w:r>
    </w:p>
    <w:p w14:paraId="299061E4" w14:textId="77777777" w:rsidR="006F7565" w:rsidRPr="00824621" w:rsidRDefault="000458DB" w:rsidP="005846C0">
      <w:pPr>
        <w:numPr>
          <w:ilvl w:val="0"/>
          <w:numId w:val="1"/>
        </w:numPr>
        <w:tabs>
          <w:tab w:val="clear" w:pos="720"/>
          <w:tab w:val="left" w:pos="0"/>
        </w:tabs>
        <w:spacing w:line="276" w:lineRule="auto"/>
        <w:ind w:left="0" w:firstLine="0"/>
        <w:jc w:val="both"/>
        <w:rPr>
          <w:rFonts w:ascii="Microsoft JhengHei" w:eastAsia="Microsoft JhengHei" w:hAnsi="Microsoft JhengHei" w:cs="Tahoma"/>
          <w:sz w:val="20"/>
          <w:szCs w:val="20"/>
          <w:lang w:val="en-US"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ΔΑ</w:t>
      </w:r>
    </w:p>
    <w:p w14:paraId="230832D6" w14:textId="77777777" w:rsidR="000458DB" w:rsidRPr="00824621" w:rsidRDefault="000458DB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</w:pPr>
    </w:p>
    <w:p w14:paraId="0C92F3E8" w14:textId="77777777" w:rsidR="006F7565" w:rsidRPr="00824621" w:rsidRDefault="006F7565" w:rsidP="005846C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b/>
          <w:sz w:val="20"/>
          <w:szCs w:val="20"/>
          <w:lang w:val="en-US" w:eastAsia="en-US"/>
        </w:rPr>
        <w:t>D</w:t>
      </w:r>
      <w:r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03. </w:t>
      </w:r>
      <w:r w:rsidR="00F879E3" w:rsidRPr="00464FEE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 </w:t>
      </w:r>
      <w:r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Ποιο είναι το υψηλότερο επίπεδο εκπαίδευσης που έχετε ολοκληρώσει;</w:t>
      </w:r>
    </w:p>
    <w:p w14:paraId="7CA3B0EE" w14:textId="77777777" w:rsidR="006F7565" w:rsidRPr="00824621" w:rsidRDefault="006F7565" w:rsidP="005846C0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0"/>
        <w:contextualSpacing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Δημοτικό</w:t>
      </w:r>
    </w:p>
    <w:p w14:paraId="2EC79203" w14:textId="77777777" w:rsidR="006F7565" w:rsidRPr="00824621" w:rsidRDefault="006F7565" w:rsidP="005846C0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0"/>
        <w:contextualSpacing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3τάξιο Γυμνάσιο</w:t>
      </w:r>
    </w:p>
    <w:p w14:paraId="39393C68" w14:textId="77777777" w:rsidR="006F7565" w:rsidRPr="00824621" w:rsidRDefault="006F7565" w:rsidP="005846C0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0"/>
        <w:contextualSpacing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6τάξιο Γυμνάσιο/Λύκειο</w:t>
      </w:r>
    </w:p>
    <w:p w14:paraId="63CF27EA" w14:textId="77777777" w:rsidR="006F7565" w:rsidRPr="00824621" w:rsidRDefault="006F7565" w:rsidP="005846C0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0"/>
        <w:contextualSpacing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ΤΕΙ/άλλες ιδιωτικές σχολές</w:t>
      </w:r>
    </w:p>
    <w:p w14:paraId="1D3B1673" w14:textId="77777777" w:rsidR="006F7565" w:rsidRPr="00824621" w:rsidRDefault="006F7565" w:rsidP="005846C0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0"/>
        <w:contextualSpacing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ΑΕΙ (Πανεπιστήμιο/Πολυτεχνείο)</w:t>
      </w:r>
    </w:p>
    <w:p w14:paraId="7ED8F677" w14:textId="77777777" w:rsidR="006F7565" w:rsidRPr="00824621" w:rsidRDefault="006F7565" w:rsidP="005846C0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0"/>
        <w:contextualSpacing/>
        <w:jc w:val="both"/>
        <w:rPr>
          <w:rFonts w:ascii="Microsoft JhengHei" w:eastAsia="Microsoft JhengHei" w:hAnsi="Microsoft JhengHei" w:cs="Tahoma"/>
          <w:b/>
          <w:sz w:val="20"/>
          <w:szCs w:val="20"/>
          <w:lang w:val="en-US"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Μεταπτυχιακά</w:t>
      </w:r>
      <w:r w:rsidR="001E0FFE"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/Διδακτορικά</w:t>
      </w:r>
    </w:p>
    <w:p w14:paraId="64743860" w14:textId="77777777" w:rsidR="005846C0" w:rsidRPr="00824621" w:rsidRDefault="005846C0" w:rsidP="005846C0">
      <w:pPr>
        <w:spacing w:line="276" w:lineRule="auto"/>
        <w:jc w:val="both"/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</w:pPr>
    </w:p>
    <w:p w14:paraId="59A3B289" w14:textId="77777777" w:rsidR="006F7565" w:rsidRPr="00824621" w:rsidRDefault="006F7565" w:rsidP="005846C0">
      <w:pPr>
        <w:spacing w:line="276" w:lineRule="auto"/>
        <w:jc w:val="both"/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D0</w:t>
      </w:r>
      <w:r w:rsidRPr="00824621">
        <w:rPr>
          <w:rFonts w:ascii="Microsoft JhengHei" w:eastAsia="Microsoft JhengHei" w:hAnsi="Microsoft JhengHei" w:cs="Tahoma"/>
          <w:b/>
          <w:sz w:val="20"/>
          <w:szCs w:val="20"/>
          <w:lang w:val="en-US" w:eastAsia="en-US"/>
        </w:rPr>
        <w:t>4</w:t>
      </w:r>
      <w:r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.</w:t>
      </w:r>
      <w:r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ab/>
        <w:t xml:space="preserve">Επαγγελματική Ιδιότητα </w:t>
      </w:r>
    </w:p>
    <w:p w14:paraId="78050EAD" w14:textId="77777777" w:rsidR="006F7565" w:rsidRPr="00824621" w:rsidRDefault="006F7565" w:rsidP="005846C0">
      <w:pPr>
        <w:numPr>
          <w:ilvl w:val="0"/>
          <w:numId w:val="12"/>
        </w:numPr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Μισθωτός Δημόσιου Τομέα</w:t>
      </w:r>
    </w:p>
    <w:p w14:paraId="75110C0A" w14:textId="77777777" w:rsidR="006F7565" w:rsidRPr="00824621" w:rsidRDefault="006F7565" w:rsidP="005846C0">
      <w:pPr>
        <w:numPr>
          <w:ilvl w:val="0"/>
          <w:numId w:val="12"/>
        </w:numPr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Μισθωτός Ιδιωτικού Τομέα</w:t>
      </w:r>
    </w:p>
    <w:p w14:paraId="2A07CBF4" w14:textId="77777777" w:rsidR="006F7565" w:rsidRPr="00824621" w:rsidRDefault="006F7565" w:rsidP="005846C0">
      <w:pPr>
        <w:numPr>
          <w:ilvl w:val="0"/>
          <w:numId w:val="12"/>
        </w:numPr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Ελεύθερος επαγγελματίας</w:t>
      </w:r>
    </w:p>
    <w:p w14:paraId="08280DE9" w14:textId="77777777" w:rsidR="006F7565" w:rsidRPr="00824621" w:rsidRDefault="006F7565" w:rsidP="005846C0">
      <w:pPr>
        <w:numPr>
          <w:ilvl w:val="0"/>
          <w:numId w:val="12"/>
        </w:numPr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Ιδιοκτήτης επιχείρησης</w:t>
      </w:r>
    </w:p>
    <w:p w14:paraId="03AA54F4" w14:textId="77777777" w:rsidR="006F7565" w:rsidRPr="00824621" w:rsidRDefault="006F7565" w:rsidP="005846C0">
      <w:pPr>
        <w:numPr>
          <w:ilvl w:val="0"/>
          <w:numId w:val="12"/>
        </w:numPr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Αγρότης-κτηνοτρόφος-ψαράς</w:t>
      </w:r>
    </w:p>
    <w:p w14:paraId="3889B5AF" w14:textId="77777777" w:rsidR="006F7565" w:rsidRPr="00824621" w:rsidRDefault="006F7565" w:rsidP="005846C0">
      <w:pPr>
        <w:numPr>
          <w:ilvl w:val="0"/>
          <w:numId w:val="12"/>
        </w:numPr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Οικιακά</w:t>
      </w:r>
    </w:p>
    <w:p w14:paraId="160BD863" w14:textId="77777777" w:rsidR="006F7565" w:rsidRPr="00824621" w:rsidRDefault="006F7565" w:rsidP="005846C0">
      <w:pPr>
        <w:numPr>
          <w:ilvl w:val="0"/>
          <w:numId w:val="12"/>
        </w:numPr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Συνταξιούχος</w:t>
      </w:r>
    </w:p>
    <w:p w14:paraId="5F791153" w14:textId="77777777" w:rsidR="006F7565" w:rsidRPr="00824621" w:rsidRDefault="006F7565" w:rsidP="005846C0">
      <w:pPr>
        <w:numPr>
          <w:ilvl w:val="0"/>
          <w:numId w:val="12"/>
        </w:numPr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Άνεργος - ψάχνω για δουλειά</w:t>
      </w:r>
    </w:p>
    <w:p w14:paraId="429A824E" w14:textId="77777777" w:rsidR="006F7565" w:rsidRPr="00824621" w:rsidRDefault="006F7565" w:rsidP="005846C0">
      <w:pPr>
        <w:numPr>
          <w:ilvl w:val="0"/>
          <w:numId w:val="12"/>
        </w:numPr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>Φοιτητής / σπουδαστής</w:t>
      </w:r>
    </w:p>
    <w:p w14:paraId="3C85CC6B" w14:textId="77777777" w:rsidR="006F7565" w:rsidRPr="00824621" w:rsidRDefault="006F7565" w:rsidP="005846C0">
      <w:pPr>
        <w:numPr>
          <w:ilvl w:val="0"/>
          <w:numId w:val="12"/>
        </w:numPr>
        <w:spacing w:line="276" w:lineRule="auto"/>
        <w:jc w:val="both"/>
        <w:rPr>
          <w:rFonts w:ascii="Microsoft JhengHei" w:eastAsia="Microsoft JhengHei" w:hAnsi="Microsoft JhengHei" w:cs="Tahoma"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sz w:val="20"/>
          <w:szCs w:val="20"/>
          <w:lang w:eastAsia="en-US"/>
        </w:rPr>
        <w:t xml:space="preserve">Άλλο </w:t>
      </w:r>
    </w:p>
    <w:p w14:paraId="73FFF5CA" w14:textId="77777777" w:rsidR="00C235B2" w:rsidRPr="00824621" w:rsidRDefault="00C235B2" w:rsidP="00C235B2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Microsoft Sans Serif"/>
          <w:b/>
          <w:bCs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b/>
          <w:sz w:val="20"/>
          <w:szCs w:val="20"/>
          <w:lang w:val="en-US" w:eastAsia="en-US"/>
        </w:rPr>
        <w:lastRenderedPageBreak/>
        <w:t>D</w:t>
      </w:r>
      <w:r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0</w:t>
      </w:r>
      <w:r w:rsidR="00DF6983" w:rsidRPr="00464FEE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>5</w:t>
      </w:r>
      <w:r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.  </w:t>
      </w:r>
      <w:r w:rsidRPr="00824621">
        <w:rPr>
          <w:rFonts w:ascii="Microsoft JhengHei" w:eastAsia="Microsoft JhengHei" w:hAnsi="Microsoft JhengHei" w:cs="Microsoft Sans Serif"/>
          <w:b/>
          <w:bCs/>
          <w:sz w:val="20"/>
          <w:szCs w:val="20"/>
          <w:lang w:eastAsia="en-US"/>
        </w:rPr>
        <w:tab/>
      </w:r>
      <w:r w:rsidR="00263B70" w:rsidRPr="00824621">
        <w:rPr>
          <w:rFonts w:ascii="Microsoft JhengHei" w:eastAsia="Microsoft JhengHei" w:hAnsi="Microsoft JhengHei" w:cs="Microsoft Sans Serif"/>
          <w:b/>
          <w:bCs/>
          <w:sz w:val="20"/>
          <w:szCs w:val="20"/>
          <w:lang w:eastAsia="en-US"/>
        </w:rPr>
        <w:t xml:space="preserve">Για να είμαστε βέβαιοι πως ρωτήσαμε πολίτες από όλους τους πολιτικούς χώρους, πείτε μου, σε ποιόν πολιτικό χώρο θα λέγατε ότι ανήκετε; </w:t>
      </w:r>
      <w:r w:rsidR="00B54887" w:rsidRPr="00824621">
        <w:rPr>
          <w:rFonts w:ascii="Microsoft JhengHei" w:eastAsia="Microsoft JhengHei" w:hAnsi="Microsoft JhengHei" w:cs="Microsoft Sans Serif"/>
          <w:b/>
          <w:bCs/>
          <w:sz w:val="20"/>
          <w:szCs w:val="20"/>
          <w:lang w:eastAsia="en-US"/>
        </w:rPr>
        <w:t xml:space="preserve"> (</w:t>
      </w:r>
      <w:r w:rsidR="00263B70" w:rsidRPr="00824621">
        <w:rPr>
          <w:rFonts w:ascii="Microsoft JhengHei" w:eastAsia="Microsoft JhengHei" w:hAnsi="Microsoft JhengHei" w:cs="Microsoft Sans Serif"/>
          <w:b/>
          <w:bCs/>
          <w:sz w:val="20"/>
          <w:szCs w:val="20"/>
          <w:lang w:eastAsia="en-US"/>
        </w:rPr>
        <w:t xml:space="preserve">Διαβάζουμε </w:t>
      </w:r>
      <w:r w:rsidR="000F5A8E" w:rsidRPr="00824621">
        <w:rPr>
          <w:rFonts w:ascii="Microsoft JhengHei" w:eastAsia="Microsoft JhengHei" w:hAnsi="Microsoft JhengHei" w:cs="Microsoft Sans Serif"/>
          <w:b/>
          <w:bCs/>
          <w:sz w:val="20"/>
          <w:szCs w:val="20"/>
          <w:lang w:eastAsia="en-US"/>
        </w:rPr>
        <w:t>τις απαντήσεις)</w:t>
      </w:r>
    </w:p>
    <w:p w14:paraId="3D854D2E" w14:textId="77777777" w:rsidR="00263B70" w:rsidRPr="00824621" w:rsidRDefault="00263B70" w:rsidP="00C235B2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Microsoft Sans Serif"/>
          <w:b/>
          <w:bCs/>
          <w:sz w:val="20"/>
          <w:szCs w:val="20"/>
          <w:lang w:eastAsia="en-US"/>
        </w:rPr>
      </w:pPr>
    </w:p>
    <w:p w14:paraId="3DEEAEDC" w14:textId="77777777" w:rsidR="00C235B2" w:rsidRPr="00464FEE" w:rsidRDefault="00464FEE" w:rsidP="00464FEE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 xml:space="preserve">1 </w:t>
      </w:r>
      <w:r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ab/>
      </w:r>
      <w:r w:rsidR="000F5A8E"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 xml:space="preserve">Στην </w:t>
      </w:r>
      <w:r w:rsidR="00093002"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>Άκρα</w:t>
      </w:r>
      <w:r w:rsidR="00C235B2"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 xml:space="preserve"> αριστερά</w:t>
      </w:r>
    </w:p>
    <w:p w14:paraId="08B6FCE6" w14:textId="77777777" w:rsidR="00C235B2" w:rsidRPr="00464FEE" w:rsidRDefault="00464FEE" w:rsidP="00464FEE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 xml:space="preserve">2 </w:t>
      </w:r>
      <w:r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ab/>
      </w:r>
      <w:r w:rsidR="000F5A8E"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 xml:space="preserve">Στην </w:t>
      </w:r>
      <w:r w:rsidR="00093002"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>Αριστερά</w:t>
      </w:r>
    </w:p>
    <w:p w14:paraId="6F10C843" w14:textId="77777777" w:rsidR="00C235B2" w:rsidRPr="00464FEE" w:rsidRDefault="00464FEE" w:rsidP="00464FEE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 xml:space="preserve">3 </w:t>
      </w:r>
      <w:r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ab/>
      </w:r>
      <w:r w:rsidR="000F5A8E"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 xml:space="preserve">Στην </w:t>
      </w:r>
      <w:r w:rsidR="00C235B2"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>Κεντροαριστερά</w:t>
      </w:r>
    </w:p>
    <w:p w14:paraId="71DFA1D5" w14:textId="77777777" w:rsidR="00C235B2" w:rsidRPr="00464FEE" w:rsidRDefault="00464FEE" w:rsidP="00464FEE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 xml:space="preserve">4 </w:t>
      </w:r>
      <w:r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ab/>
      </w:r>
      <w:r w:rsidR="000F5A8E"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 xml:space="preserve">Στο </w:t>
      </w:r>
      <w:r w:rsidR="00093002"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>Κέντρο</w:t>
      </w:r>
    </w:p>
    <w:p w14:paraId="2B504D02" w14:textId="77777777" w:rsidR="00C235B2" w:rsidRPr="00464FEE" w:rsidRDefault="00464FEE" w:rsidP="00464FEE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 xml:space="preserve">5 </w:t>
      </w:r>
      <w:r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ab/>
      </w:r>
      <w:r w:rsidR="000F5A8E"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 xml:space="preserve">Στην </w:t>
      </w:r>
      <w:r w:rsidR="00C235B2"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>Κεντροδεξιά</w:t>
      </w:r>
    </w:p>
    <w:p w14:paraId="42A71D78" w14:textId="77777777" w:rsidR="00824621" w:rsidRPr="00464FEE" w:rsidRDefault="00464FEE" w:rsidP="00464FEE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 xml:space="preserve">9 </w:t>
      </w:r>
      <w:r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ab/>
      </w:r>
      <w:r w:rsidR="00824621"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>Στην Δεξιά</w:t>
      </w:r>
    </w:p>
    <w:p w14:paraId="202252F9" w14:textId="77777777" w:rsidR="00C235B2" w:rsidRPr="00464FEE" w:rsidRDefault="00464FEE" w:rsidP="00464FEE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 xml:space="preserve">6 </w:t>
      </w:r>
      <w:r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ab/>
      </w:r>
      <w:r w:rsidR="000F5A8E"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 xml:space="preserve">Στην </w:t>
      </w:r>
      <w:r w:rsidR="00C235B2"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>Άκρα δεξιά</w:t>
      </w:r>
    </w:p>
    <w:p w14:paraId="5FD5CDC8" w14:textId="77777777" w:rsidR="00C235B2" w:rsidRPr="00464FEE" w:rsidRDefault="00464FEE" w:rsidP="00464FEE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 xml:space="preserve">7 </w:t>
      </w:r>
      <w:r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ab/>
      </w:r>
      <w:r w:rsidR="00C235B2"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 xml:space="preserve">Δεν με </w:t>
      </w:r>
      <w:r w:rsidR="00093002"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>εκφράζει</w:t>
      </w:r>
      <w:r w:rsidR="00C235B2"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 xml:space="preserve"> ο άξονας (αυθόρμητη απάντηση)</w:t>
      </w:r>
    </w:p>
    <w:p w14:paraId="28445BC2" w14:textId="77777777" w:rsidR="00911BDF" w:rsidRPr="00464FEE" w:rsidRDefault="00464FEE" w:rsidP="00464FEE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 xml:space="preserve">8 </w:t>
      </w:r>
      <w:r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ab/>
      </w:r>
      <w:r w:rsidR="00911BDF"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>Δ.Α</w:t>
      </w:r>
    </w:p>
    <w:p w14:paraId="6180DCBE" w14:textId="77777777" w:rsidR="001E0FFE" w:rsidRPr="00824621" w:rsidRDefault="001E0FFE" w:rsidP="001E0FFE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Microsoft Sans Serif"/>
          <w:b/>
          <w:bCs/>
          <w:sz w:val="20"/>
          <w:szCs w:val="20"/>
          <w:lang w:eastAsia="en-US"/>
        </w:rPr>
      </w:pPr>
    </w:p>
    <w:p w14:paraId="27A158DD" w14:textId="77777777" w:rsidR="00263B70" w:rsidRPr="00824621" w:rsidRDefault="00263B70" w:rsidP="00263B70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Microsoft Sans Serif"/>
          <w:b/>
          <w:bCs/>
          <w:sz w:val="20"/>
          <w:szCs w:val="20"/>
          <w:lang w:eastAsia="en-US"/>
        </w:rPr>
      </w:pPr>
      <w:r w:rsidRPr="00824621">
        <w:rPr>
          <w:rFonts w:ascii="Microsoft JhengHei" w:eastAsia="Microsoft JhengHei" w:hAnsi="Microsoft JhengHei" w:cs="Tahoma"/>
          <w:b/>
          <w:sz w:val="20"/>
          <w:szCs w:val="20"/>
          <w:lang w:val="en-US" w:eastAsia="en-US"/>
        </w:rPr>
        <w:t>D</w:t>
      </w:r>
      <w:r w:rsidRPr="00824621"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  <w:t xml:space="preserve">06.  </w:t>
      </w:r>
      <w:r w:rsidRPr="00824621">
        <w:rPr>
          <w:rFonts w:ascii="Microsoft JhengHei" w:eastAsia="Microsoft JhengHei" w:hAnsi="Microsoft JhengHei" w:cs="Microsoft Sans Serif"/>
          <w:b/>
          <w:bCs/>
          <w:sz w:val="20"/>
          <w:szCs w:val="20"/>
          <w:lang w:eastAsia="en-US"/>
        </w:rPr>
        <w:tab/>
        <w:t>Ποιο είναι το μ</w:t>
      </w:r>
      <w:r w:rsidRPr="00464FEE">
        <w:rPr>
          <w:rFonts w:ascii="Microsoft JhengHei" w:eastAsia="Microsoft JhengHei" w:hAnsi="Microsoft JhengHei" w:cs="Microsoft Sans Serif"/>
          <w:b/>
          <w:bCs/>
          <w:sz w:val="20"/>
          <w:szCs w:val="20"/>
          <w:lang w:eastAsia="en-US"/>
        </w:rPr>
        <w:t>ηνιαίο</w:t>
      </w:r>
      <w:r w:rsidRPr="00824621">
        <w:rPr>
          <w:rFonts w:ascii="Microsoft JhengHei" w:eastAsia="Microsoft JhengHei" w:hAnsi="Microsoft JhengHei" w:cs="Microsoft Sans Serif"/>
          <w:b/>
          <w:bCs/>
          <w:sz w:val="20"/>
          <w:szCs w:val="20"/>
          <w:lang w:eastAsia="en-US"/>
        </w:rPr>
        <w:t xml:space="preserve"> εισόδημα του νοικοκυριού σας από όλες τις πηγές (μισθούς, συντάξεις, επιδόματα, κλπ)</w:t>
      </w:r>
    </w:p>
    <w:p w14:paraId="73DAE914" w14:textId="77777777" w:rsidR="00263B70" w:rsidRPr="00464FEE" w:rsidRDefault="00263B70" w:rsidP="00464FEE">
      <w:pPr>
        <w:pStyle w:val="ListParagraph"/>
        <w:numPr>
          <w:ilvl w:val="0"/>
          <w:numId w:val="52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>&lt;500</w:t>
      </w:r>
    </w:p>
    <w:p w14:paraId="302C9974" w14:textId="77777777" w:rsidR="00263B70" w:rsidRPr="00464FEE" w:rsidRDefault="00263B70" w:rsidP="00464FEE">
      <w:pPr>
        <w:pStyle w:val="ListParagraph"/>
        <w:numPr>
          <w:ilvl w:val="0"/>
          <w:numId w:val="52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>501-1000</w:t>
      </w:r>
    </w:p>
    <w:p w14:paraId="3A07D447" w14:textId="77777777" w:rsidR="00263B70" w:rsidRPr="00464FEE" w:rsidRDefault="00263B70" w:rsidP="00464FEE">
      <w:pPr>
        <w:pStyle w:val="ListParagraph"/>
        <w:numPr>
          <w:ilvl w:val="0"/>
          <w:numId w:val="52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>1001-1500</w:t>
      </w:r>
    </w:p>
    <w:p w14:paraId="5967792A" w14:textId="77777777" w:rsidR="00263B70" w:rsidRPr="00464FEE" w:rsidRDefault="00263B70" w:rsidP="00464FEE">
      <w:pPr>
        <w:pStyle w:val="ListParagraph"/>
        <w:numPr>
          <w:ilvl w:val="0"/>
          <w:numId w:val="52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>1501-2000</w:t>
      </w:r>
    </w:p>
    <w:p w14:paraId="71A02422" w14:textId="77777777" w:rsidR="00263B70" w:rsidRPr="00464FEE" w:rsidRDefault="00263B70" w:rsidP="00464FEE">
      <w:pPr>
        <w:pStyle w:val="ListParagraph"/>
        <w:numPr>
          <w:ilvl w:val="0"/>
          <w:numId w:val="52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>2001-3000</w:t>
      </w:r>
    </w:p>
    <w:p w14:paraId="2797316D" w14:textId="77777777" w:rsidR="00263B70" w:rsidRPr="00464FEE" w:rsidRDefault="00263B70" w:rsidP="00464FEE">
      <w:pPr>
        <w:pStyle w:val="ListParagraph"/>
        <w:numPr>
          <w:ilvl w:val="0"/>
          <w:numId w:val="52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>&gt;3000</w:t>
      </w:r>
    </w:p>
    <w:p w14:paraId="6E4FECD9" w14:textId="77777777" w:rsidR="00911BDF" w:rsidRPr="00464FEE" w:rsidRDefault="00911BDF" w:rsidP="00464FEE">
      <w:pPr>
        <w:pStyle w:val="ListParagraph"/>
        <w:numPr>
          <w:ilvl w:val="0"/>
          <w:numId w:val="52"/>
        </w:numPr>
        <w:tabs>
          <w:tab w:val="left" w:pos="0"/>
        </w:tabs>
        <w:spacing w:line="276" w:lineRule="auto"/>
        <w:ind w:hanging="720"/>
        <w:jc w:val="both"/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</w:pPr>
      <w:r w:rsidRPr="00464FEE">
        <w:rPr>
          <w:rFonts w:ascii="Microsoft JhengHei" w:eastAsia="Microsoft JhengHei" w:hAnsi="Microsoft JhengHei" w:cs="Microsoft Sans Serif"/>
          <w:bCs/>
          <w:sz w:val="20"/>
          <w:szCs w:val="20"/>
          <w:lang w:eastAsia="en-US"/>
        </w:rPr>
        <w:t>Δ.Α</w:t>
      </w:r>
    </w:p>
    <w:p w14:paraId="0B3E4143" w14:textId="77777777" w:rsidR="006F7565" w:rsidRPr="00464FEE" w:rsidRDefault="006F7565" w:rsidP="005846C0">
      <w:pPr>
        <w:jc w:val="both"/>
        <w:rPr>
          <w:rFonts w:ascii="Microsoft JhengHei" w:eastAsia="Microsoft JhengHei" w:hAnsi="Microsoft JhengHei"/>
          <w:sz w:val="20"/>
          <w:szCs w:val="20"/>
        </w:rPr>
      </w:pPr>
    </w:p>
    <w:p w14:paraId="6E5A67B3" w14:textId="77777777" w:rsidR="00DF6983" w:rsidRPr="00824621" w:rsidRDefault="00DF6983" w:rsidP="00DF6983">
      <w:pPr>
        <w:tabs>
          <w:tab w:val="left" w:pos="0"/>
        </w:tabs>
        <w:spacing w:line="276" w:lineRule="auto"/>
        <w:jc w:val="both"/>
        <w:rPr>
          <w:rFonts w:ascii="Microsoft JhengHei" w:eastAsia="Microsoft JhengHei" w:hAnsi="Microsoft JhengHei" w:cs="Tahoma"/>
          <w:b/>
          <w:sz w:val="20"/>
          <w:szCs w:val="20"/>
          <w:lang w:eastAsia="en-US"/>
        </w:rPr>
      </w:pPr>
    </w:p>
    <w:p w14:paraId="1D493F5B" w14:textId="77777777" w:rsidR="00A33E7A" w:rsidRPr="00464FEE" w:rsidRDefault="00A33E7A" w:rsidP="005846C0">
      <w:pPr>
        <w:tabs>
          <w:tab w:val="left" w:pos="567"/>
        </w:tabs>
        <w:spacing w:line="360" w:lineRule="auto"/>
        <w:jc w:val="both"/>
        <w:rPr>
          <w:rFonts w:ascii="Microsoft JhengHei" w:eastAsia="Microsoft JhengHei" w:hAnsi="Microsoft JhengHei" w:cs="Tahoma"/>
          <w:b/>
          <w:sz w:val="20"/>
          <w:szCs w:val="20"/>
        </w:rPr>
      </w:pPr>
    </w:p>
    <w:sectPr w:rsidR="00A33E7A" w:rsidRPr="00464FEE" w:rsidSect="006F7565">
      <w:headerReference w:type="default" r:id="rId8"/>
      <w:footerReference w:type="default" r:id="rId9"/>
      <w:pgSz w:w="11906" w:h="16838"/>
      <w:pgMar w:top="1440" w:right="1286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2A86F" w14:textId="77777777" w:rsidR="00410277" w:rsidRDefault="00410277" w:rsidP="00F60A78">
      <w:r>
        <w:separator/>
      </w:r>
    </w:p>
  </w:endnote>
  <w:endnote w:type="continuationSeparator" w:id="0">
    <w:p w14:paraId="6F59724B" w14:textId="77777777" w:rsidR="00410277" w:rsidRDefault="00410277" w:rsidP="00F6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8476" w14:textId="77777777" w:rsidR="00A33E7A" w:rsidRPr="00E60CA7" w:rsidRDefault="006F7565" w:rsidP="00A33E7A">
    <w:pPr>
      <w:rPr>
        <w:i/>
        <w:color w:val="999999"/>
        <w:sz w:val="20"/>
        <w:szCs w:val="20"/>
        <w:lang w:val="en-US"/>
      </w:rPr>
    </w:pPr>
    <w:r>
      <w:rPr>
        <w:i/>
        <w:color w:val="999999"/>
        <w:sz w:val="20"/>
        <w:szCs w:val="20"/>
        <w:lang w:val="en-US"/>
      </w:rPr>
      <w:t>___________________________________________________________________________________</w:t>
    </w:r>
  </w:p>
  <w:p w14:paraId="4AA05B23" w14:textId="77777777" w:rsidR="00A33E7A" w:rsidRPr="00D3262C" w:rsidRDefault="006F7565" w:rsidP="00A33E7A">
    <w:pPr>
      <w:rPr>
        <w:i/>
        <w:color w:val="999999"/>
        <w:sz w:val="20"/>
        <w:szCs w:val="20"/>
      </w:rPr>
    </w:pPr>
    <w:r w:rsidRPr="00D3262C">
      <w:rPr>
        <w:i/>
        <w:color w:val="999999"/>
        <w:sz w:val="20"/>
        <w:szCs w:val="20"/>
      </w:rPr>
      <w:t xml:space="preserve">Λεωφ. Κηφισίας 3, Μαρούσι  </w:t>
    </w:r>
    <w:r>
      <w:rPr>
        <w:i/>
        <w:color w:val="999999"/>
        <w:sz w:val="20"/>
        <w:szCs w:val="20"/>
        <w:lang w:val="en-US"/>
      </w:rPr>
      <w:t>T</w:t>
    </w:r>
    <w:r w:rsidRPr="00E60CA7">
      <w:rPr>
        <w:i/>
        <w:color w:val="999999"/>
        <w:sz w:val="20"/>
        <w:szCs w:val="20"/>
      </w:rPr>
      <w:t>.</w:t>
    </w:r>
    <w:r>
      <w:rPr>
        <w:i/>
        <w:color w:val="999999"/>
        <w:sz w:val="20"/>
        <w:szCs w:val="20"/>
        <w:lang w:val="en-US"/>
      </w:rPr>
      <w:t>K</w:t>
    </w:r>
    <w:r w:rsidRPr="00E60CA7">
      <w:rPr>
        <w:i/>
        <w:color w:val="999999"/>
        <w:sz w:val="20"/>
        <w:szCs w:val="20"/>
      </w:rPr>
      <w:t>. 15123</w:t>
    </w:r>
    <w:r w:rsidRPr="00D3262C">
      <w:rPr>
        <w:i/>
        <w:color w:val="999999"/>
        <w:sz w:val="20"/>
        <w:szCs w:val="20"/>
      </w:rPr>
      <w:t xml:space="preserve">   Τηλ: 211-1202900     </w:t>
    </w:r>
    <w:r>
      <w:rPr>
        <w:i/>
        <w:color w:val="999999"/>
        <w:sz w:val="20"/>
        <w:szCs w:val="20"/>
        <w:lang w:val="en-US"/>
      </w:rPr>
      <w:t>FAX</w:t>
    </w:r>
    <w:r w:rsidRPr="0032152A">
      <w:rPr>
        <w:i/>
        <w:color w:val="999999"/>
        <w:sz w:val="20"/>
        <w:szCs w:val="20"/>
      </w:rPr>
      <w:t xml:space="preserve"> 211-1202929 </w:t>
    </w:r>
    <w:r w:rsidRPr="00D3262C">
      <w:rPr>
        <w:i/>
        <w:color w:val="999999"/>
        <w:sz w:val="20"/>
        <w:szCs w:val="20"/>
        <w:lang w:val="en-US"/>
      </w:rPr>
      <w:t>e</w:t>
    </w:r>
    <w:r w:rsidRPr="00D3262C">
      <w:rPr>
        <w:i/>
        <w:color w:val="999999"/>
        <w:sz w:val="20"/>
        <w:szCs w:val="20"/>
      </w:rPr>
      <w:t>-</w:t>
    </w:r>
    <w:r w:rsidRPr="00D3262C">
      <w:rPr>
        <w:i/>
        <w:color w:val="999999"/>
        <w:sz w:val="20"/>
        <w:szCs w:val="20"/>
        <w:lang w:val="en-US"/>
      </w:rPr>
      <w:t>mail</w:t>
    </w:r>
    <w:r w:rsidRPr="00D3262C">
      <w:rPr>
        <w:i/>
        <w:color w:val="999999"/>
        <w:sz w:val="20"/>
        <w:szCs w:val="20"/>
      </w:rPr>
      <w:t xml:space="preserve">: </w:t>
    </w:r>
    <w:r w:rsidRPr="00D3262C">
      <w:rPr>
        <w:i/>
        <w:color w:val="999999"/>
        <w:sz w:val="20"/>
        <w:szCs w:val="20"/>
        <w:lang w:val="en-US"/>
      </w:rPr>
      <w:t>info</w:t>
    </w:r>
    <w:r>
      <w:rPr>
        <w:i/>
        <w:color w:val="999999"/>
        <w:sz w:val="20"/>
        <w:szCs w:val="20"/>
      </w:rPr>
      <w:t>@</w:t>
    </w:r>
    <w:r w:rsidRPr="00D3262C">
      <w:rPr>
        <w:i/>
        <w:color w:val="999999"/>
        <w:sz w:val="20"/>
        <w:szCs w:val="20"/>
        <w:lang w:val="en-US"/>
      </w:rPr>
      <w:t>marc</w:t>
    </w:r>
    <w:r w:rsidRPr="00D3262C">
      <w:rPr>
        <w:i/>
        <w:color w:val="999999"/>
        <w:sz w:val="20"/>
        <w:szCs w:val="20"/>
      </w:rPr>
      <w:t>.</w:t>
    </w:r>
    <w:r w:rsidRPr="00D3262C">
      <w:rPr>
        <w:i/>
        <w:color w:val="999999"/>
        <w:sz w:val="20"/>
        <w:szCs w:val="20"/>
        <w:lang w:val="en-US"/>
      </w:rPr>
      <w:t>gr</w:t>
    </w:r>
  </w:p>
  <w:p w14:paraId="04D5375E" w14:textId="77777777" w:rsidR="00A33E7A" w:rsidRPr="00D3262C" w:rsidRDefault="00A33E7A" w:rsidP="00A33E7A">
    <w:pPr>
      <w:rPr>
        <w:i/>
        <w:color w:val="99999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6C152" w14:textId="77777777" w:rsidR="00410277" w:rsidRDefault="00410277" w:rsidP="00F60A78">
      <w:r>
        <w:separator/>
      </w:r>
    </w:p>
  </w:footnote>
  <w:footnote w:type="continuationSeparator" w:id="0">
    <w:p w14:paraId="409AF005" w14:textId="77777777" w:rsidR="00410277" w:rsidRDefault="00410277" w:rsidP="00F6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EC91F" w14:textId="77777777" w:rsidR="00A33E7A" w:rsidRPr="00F6148C" w:rsidRDefault="006F7565" w:rsidP="00A33E7A">
    <w:pPr>
      <w:jc w:val="center"/>
      <w:rPr>
        <w:rFonts w:ascii="Book Antiqua" w:hAnsi="Book Antiqua"/>
        <w:b/>
        <w:i/>
        <w:color w:val="999999"/>
        <w:sz w:val="36"/>
        <w:szCs w:val="36"/>
        <w:lang w:val="en-US"/>
      </w:rPr>
    </w:pPr>
    <w:r>
      <w:rPr>
        <w:rFonts w:ascii="Book Antiqua" w:hAnsi="Book Antiqua"/>
        <w:noProof/>
        <w:sz w:val="20"/>
        <w:szCs w:val="20"/>
      </w:rPr>
      <w:drawing>
        <wp:inline distT="0" distB="0" distL="0" distR="0" wp14:anchorId="6F2E0C28" wp14:editId="5495557D">
          <wp:extent cx="1066800" cy="330200"/>
          <wp:effectExtent l="0" t="0" r="0" b="0"/>
          <wp:docPr id="2" name="Picture 1" descr="MARCr-01-01 MIKRO RED - ΠΟΛΥ ΜΙΚΡ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r-01-01 MIKRO RED - ΠΟΛΥ ΜΙΚΡ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96623C" w14:textId="77777777" w:rsidR="00A33E7A" w:rsidRPr="00AE1D0A" w:rsidRDefault="006F7565" w:rsidP="00A33E7A">
    <w:pPr>
      <w:jc w:val="center"/>
      <w:rPr>
        <w:rFonts w:ascii="Book Antiqua" w:hAnsi="Book Antiqua"/>
        <w:i/>
        <w:color w:val="999999"/>
        <w:sz w:val="20"/>
        <w:szCs w:val="20"/>
        <w:lang w:val="en-US"/>
      </w:rPr>
    </w:pPr>
    <w:r w:rsidRPr="00AE1D0A">
      <w:rPr>
        <w:rFonts w:ascii="Book Antiqua" w:hAnsi="Book Antiqua"/>
        <w:i/>
        <w:color w:val="999999"/>
        <w:sz w:val="20"/>
        <w:szCs w:val="20"/>
        <w:lang w:val="en-US"/>
      </w:rPr>
      <w:t xml:space="preserve">Marketing  </w:t>
    </w:r>
    <w:r w:rsidRPr="00AE1D0A">
      <w:rPr>
        <w:rFonts w:ascii="Book Antiqua" w:hAnsi="Book Antiqua"/>
        <w:color w:val="999999"/>
        <w:sz w:val="16"/>
        <w:szCs w:val="16"/>
        <w:lang w:val="en-US"/>
      </w:rPr>
      <w:sym w:font="Wingdings" w:char="F076"/>
    </w:r>
    <w:r w:rsidRPr="00AE1D0A">
      <w:rPr>
        <w:rFonts w:ascii="Book Antiqua" w:hAnsi="Book Antiqua"/>
        <w:i/>
        <w:color w:val="999999"/>
        <w:sz w:val="20"/>
        <w:szCs w:val="20"/>
        <w:lang w:val="en-US"/>
      </w:rPr>
      <w:t xml:space="preserve"> Research</w:t>
    </w:r>
    <w:r w:rsidRPr="00AE1D0A">
      <w:rPr>
        <w:rFonts w:ascii="Book Antiqua" w:hAnsi="Book Antiqua"/>
        <w:color w:val="999999"/>
        <w:sz w:val="16"/>
        <w:szCs w:val="16"/>
        <w:lang w:val="en-US"/>
      </w:rPr>
      <w:sym w:font="Wingdings" w:char="F076"/>
    </w:r>
    <w:r w:rsidRPr="00AE1D0A">
      <w:rPr>
        <w:rFonts w:ascii="Book Antiqua" w:hAnsi="Book Antiqua"/>
        <w:i/>
        <w:color w:val="999999"/>
        <w:sz w:val="20"/>
        <w:szCs w:val="20"/>
        <w:lang w:val="en-US"/>
      </w:rPr>
      <w:t>Communication</w:t>
    </w:r>
    <w:r w:rsidRPr="00AE1D0A">
      <w:rPr>
        <w:rFonts w:ascii="Book Antiqua" w:hAnsi="Book Antiqua"/>
        <w:color w:val="999999"/>
        <w:sz w:val="16"/>
        <w:szCs w:val="16"/>
        <w:lang w:val="en-US"/>
      </w:rPr>
      <w:sym w:font="Wingdings" w:char="F076"/>
    </w:r>
    <w:r w:rsidRPr="00AE1D0A">
      <w:rPr>
        <w:rFonts w:ascii="Book Antiqua" w:hAnsi="Book Antiqua"/>
        <w:i/>
        <w:color w:val="999999"/>
        <w:sz w:val="20"/>
        <w:szCs w:val="20"/>
        <w:lang w:val="en-US"/>
      </w:rPr>
      <w:t xml:space="preserve">Consulting  </w:t>
    </w:r>
    <w:r w:rsidRPr="00AE1D0A">
      <w:rPr>
        <w:rFonts w:ascii="Book Antiqua" w:hAnsi="Book Antiqua"/>
        <w:color w:val="999999"/>
        <w:sz w:val="16"/>
        <w:szCs w:val="16"/>
        <w:lang w:val="en-US"/>
      </w:rPr>
      <w:sym w:font="Wingdings" w:char="F076"/>
    </w:r>
    <w:r w:rsidRPr="00AE1D0A">
      <w:rPr>
        <w:rFonts w:ascii="Book Antiqua" w:hAnsi="Book Antiqua"/>
        <w:i/>
        <w:color w:val="999999"/>
        <w:sz w:val="20"/>
        <w:szCs w:val="20"/>
        <w:lang w:val="en-US"/>
      </w:rPr>
      <w:t>Public Affairs</w:t>
    </w:r>
    <w:r w:rsidRPr="00AE1D0A">
      <w:rPr>
        <w:rFonts w:ascii="Book Antiqua" w:hAnsi="Book Antiqua"/>
        <w:color w:val="999999"/>
        <w:sz w:val="16"/>
        <w:szCs w:val="16"/>
        <w:lang w:val="en-US"/>
      </w:rPr>
      <w:sym w:font="Wingdings" w:char="F076"/>
    </w:r>
    <w:r w:rsidRPr="00AE1D0A">
      <w:rPr>
        <w:rFonts w:ascii="Book Antiqua" w:hAnsi="Book Antiqua"/>
        <w:i/>
        <w:color w:val="999999"/>
        <w:sz w:val="20"/>
        <w:szCs w:val="20"/>
        <w:lang w:val="en-US"/>
      </w:rPr>
      <w:t>Business Strategy</w:t>
    </w:r>
  </w:p>
  <w:p w14:paraId="68436592" w14:textId="77777777" w:rsidR="00A33E7A" w:rsidRPr="009D2417" w:rsidRDefault="00A33E7A">
    <w:pPr>
      <w:pStyle w:val="Header"/>
      <w:rPr>
        <w:color w:val="999999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5501"/>
    <w:multiLevelType w:val="hybridMultilevel"/>
    <w:tmpl w:val="EA2AD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720E6"/>
    <w:multiLevelType w:val="hybridMultilevel"/>
    <w:tmpl w:val="C448A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1556C5"/>
    <w:multiLevelType w:val="hybridMultilevel"/>
    <w:tmpl w:val="36885220"/>
    <w:lvl w:ilvl="0" w:tplc="759EB73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90BD9"/>
    <w:multiLevelType w:val="hybridMultilevel"/>
    <w:tmpl w:val="6F70B13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D4688"/>
    <w:multiLevelType w:val="hybridMultilevel"/>
    <w:tmpl w:val="A1444C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24065"/>
    <w:multiLevelType w:val="hybridMultilevel"/>
    <w:tmpl w:val="38EAC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C1225"/>
    <w:multiLevelType w:val="hybridMultilevel"/>
    <w:tmpl w:val="7398F996"/>
    <w:lvl w:ilvl="0" w:tplc="0408000F">
      <w:start w:val="1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B8058CF"/>
    <w:multiLevelType w:val="hybridMultilevel"/>
    <w:tmpl w:val="6E74C7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31FE7"/>
    <w:multiLevelType w:val="hybridMultilevel"/>
    <w:tmpl w:val="2E9C9E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E313EF"/>
    <w:multiLevelType w:val="hybridMultilevel"/>
    <w:tmpl w:val="D628454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0DC90617"/>
    <w:multiLevelType w:val="hybridMultilevel"/>
    <w:tmpl w:val="AD46EDAE"/>
    <w:lvl w:ilvl="0" w:tplc="759EB73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126626"/>
    <w:multiLevelType w:val="hybridMultilevel"/>
    <w:tmpl w:val="87F2E15C"/>
    <w:lvl w:ilvl="0" w:tplc="6BC62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18367C"/>
    <w:multiLevelType w:val="hybridMultilevel"/>
    <w:tmpl w:val="A1444C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3B1A70"/>
    <w:multiLevelType w:val="hybridMultilevel"/>
    <w:tmpl w:val="730C31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C006D"/>
    <w:multiLevelType w:val="hybridMultilevel"/>
    <w:tmpl w:val="04DA90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0282E"/>
    <w:multiLevelType w:val="hybridMultilevel"/>
    <w:tmpl w:val="4AA02F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685060"/>
    <w:multiLevelType w:val="hybridMultilevel"/>
    <w:tmpl w:val="94FA9E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BB2090"/>
    <w:multiLevelType w:val="hybridMultilevel"/>
    <w:tmpl w:val="FDB6C688"/>
    <w:lvl w:ilvl="0" w:tplc="759EB73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763E44"/>
    <w:multiLevelType w:val="multilevel"/>
    <w:tmpl w:val="9326B41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451788"/>
    <w:multiLevelType w:val="hybridMultilevel"/>
    <w:tmpl w:val="DC3EB6B6"/>
    <w:lvl w:ilvl="0" w:tplc="759EB73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AA7BE0"/>
    <w:multiLevelType w:val="hybridMultilevel"/>
    <w:tmpl w:val="3D6EF0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A188D"/>
    <w:multiLevelType w:val="hybridMultilevel"/>
    <w:tmpl w:val="3E3013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925381"/>
    <w:multiLevelType w:val="hybridMultilevel"/>
    <w:tmpl w:val="6B1CA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E140CA"/>
    <w:multiLevelType w:val="hybridMultilevel"/>
    <w:tmpl w:val="719C08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274F0C"/>
    <w:multiLevelType w:val="hybridMultilevel"/>
    <w:tmpl w:val="89282366"/>
    <w:lvl w:ilvl="0" w:tplc="759EB73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845C62"/>
    <w:multiLevelType w:val="hybridMultilevel"/>
    <w:tmpl w:val="5090FEA2"/>
    <w:lvl w:ilvl="0" w:tplc="CFA0B03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186354"/>
    <w:multiLevelType w:val="hybridMultilevel"/>
    <w:tmpl w:val="AE58FF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76169C"/>
    <w:multiLevelType w:val="hybridMultilevel"/>
    <w:tmpl w:val="07EEA0E8"/>
    <w:lvl w:ilvl="0" w:tplc="6BC62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A21405"/>
    <w:multiLevelType w:val="hybridMultilevel"/>
    <w:tmpl w:val="60A4F9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6F5DF8"/>
    <w:multiLevelType w:val="hybridMultilevel"/>
    <w:tmpl w:val="606454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AC4F7E"/>
    <w:multiLevelType w:val="hybridMultilevel"/>
    <w:tmpl w:val="C6E6F948"/>
    <w:lvl w:ilvl="0" w:tplc="6BC62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8A32A0"/>
    <w:multiLevelType w:val="hybridMultilevel"/>
    <w:tmpl w:val="18DAD296"/>
    <w:lvl w:ilvl="0" w:tplc="42F4E7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BD2A60"/>
    <w:multiLevelType w:val="hybridMultilevel"/>
    <w:tmpl w:val="DDDE489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11D2E0A"/>
    <w:multiLevelType w:val="hybridMultilevel"/>
    <w:tmpl w:val="E7D447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6E6BAF"/>
    <w:multiLevelType w:val="hybridMultilevel"/>
    <w:tmpl w:val="EEB0836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051E9A"/>
    <w:multiLevelType w:val="hybridMultilevel"/>
    <w:tmpl w:val="C448A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62F3057"/>
    <w:multiLevelType w:val="hybridMultilevel"/>
    <w:tmpl w:val="91CCA61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6C4053B"/>
    <w:multiLevelType w:val="hybridMultilevel"/>
    <w:tmpl w:val="942602D4"/>
    <w:lvl w:ilvl="0" w:tplc="759EB7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B959DD"/>
    <w:multiLevelType w:val="hybridMultilevel"/>
    <w:tmpl w:val="8A2051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9C548C"/>
    <w:multiLevelType w:val="multilevel"/>
    <w:tmpl w:val="9326B41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B6405B1"/>
    <w:multiLevelType w:val="hybridMultilevel"/>
    <w:tmpl w:val="30ACC4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B96FF7"/>
    <w:multiLevelType w:val="hybridMultilevel"/>
    <w:tmpl w:val="D9D8B1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BC6EC1"/>
    <w:multiLevelType w:val="hybridMultilevel"/>
    <w:tmpl w:val="DDDE489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5BE21E5"/>
    <w:multiLevelType w:val="hybridMultilevel"/>
    <w:tmpl w:val="606454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B939AF"/>
    <w:multiLevelType w:val="hybridMultilevel"/>
    <w:tmpl w:val="71C629C6"/>
    <w:lvl w:ilvl="0" w:tplc="759EB73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AC3323"/>
    <w:multiLevelType w:val="hybridMultilevel"/>
    <w:tmpl w:val="E414756C"/>
    <w:lvl w:ilvl="0" w:tplc="759EB73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7F0A8B"/>
    <w:multiLevelType w:val="hybridMultilevel"/>
    <w:tmpl w:val="FC0CE554"/>
    <w:lvl w:ilvl="0" w:tplc="6BC62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BC2610"/>
    <w:multiLevelType w:val="hybridMultilevel"/>
    <w:tmpl w:val="DF0C5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D27E66"/>
    <w:multiLevelType w:val="hybridMultilevel"/>
    <w:tmpl w:val="D9D8B1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A52304"/>
    <w:multiLevelType w:val="hybridMultilevel"/>
    <w:tmpl w:val="1B9463A8"/>
    <w:lvl w:ilvl="0" w:tplc="0408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AE5139B"/>
    <w:multiLevelType w:val="hybridMultilevel"/>
    <w:tmpl w:val="B726B4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E04DE4"/>
    <w:multiLevelType w:val="hybridMultilevel"/>
    <w:tmpl w:val="C19402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B36770"/>
    <w:multiLevelType w:val="hybridMultilevel"/>
    <w:tmpl w:val="04160B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F31A13"/>
    <w:multiLevelType w:val="hybridMultilevel"/>
    <w:tmpl w:val="00A2C5D0"/>
    <w:lvl w:ilvl="0" w:tplc="759EB73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F31F91"/>
    <w:multiLevelType w:val="hybridMultilevel"/>
    <w:tmpl w:val="61B6ED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7E66B0"/>
    <w:multiLevelType w:val="hybridMultilevel"/>
    <w:tmpl w:val="606454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1823D2"/>
    <w:multiLevelType w:val="hybridMultilevel"/>
    <w:tmpl w:val="DDDE489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54D619F"/>
    <w:multiLevelType w:val="hybridMultilevel"/>
    <w:tmpl w:val="94FA9E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F159AD"/>
    <w:multiLevelType w:val="hybridMultilevel"/>
    <w:tmpl w:val="2A40393C"/>
    <w:lvl w:ilvl="0" w:tplc="6BC62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1"/>
  </w:num>
  <w:num w:numId="3">
    <w:abstractNumId w:val="8"/>
  </w:num>
  <w:num w:numId="4">
    <w:abstractNumId w:val="14"/>
  </w:num>
  <w:num w:numId="5">
    <w:abstractNumId w:val="39"/>
  </w:num>
  <w:num w:numId="6">
    <w:abstractNumId w:val="47"/>
  </w:num>
  <w:num w:numId="7">
    <w:abstractNumId w:val="37"/>
  </w:num>
  <w:num w:numId="8">
    <w:abstractNumId w:val="19"/>
  </w:num>
  <w:num w:numId="9">
    <w:abstractNumId w:val="35"/>
  </w:num>
  <w:num w:numId="10">
    <w:abstractNumId w:val="21"/>
  </w:num>
  <w:num w:numId="11">
    <w:abstractNumId w:val="20"/>
  </w:num>
  <w:num w:numId="12">
    <w:abstractNumId w:val="45"/>
  </w:num>
  <w:num w:numId="13">
    <w:abstractNumId w:val="44"/>
  </w:num>
  <w:num w:numId="14">
    <w:abstractNumId w:val="2"/>
  </w:num>
  <w:num w:numId="15">
    <w:abstractNumId w:val="10"/>
  </w:num>
  <w:num w:numId="16">
    <w:abstractNumId w:val="53"/>
  </w:num>
  <w:num w:numId="17">
    <w:abstractNumId w:val="24"/>
  </w:num>
  <w:num w:numId="18">
    <w:abstractNumId w:val="17"/>
  </w:num>
  <w:num w:numId="19">
    <w:abstractNumId w:val="4"/>
  </w:num>
  <w:num w:numId="20">
    <w:abstractNumId w:val="23"/>
  </w:num>
  <w:num w:numId="21">
    <w:abstractNumId w:val="48"/>
  </w:num>
  <w:num w:numId="22">
    <w:abstractNumId w:val="41"/>
  </w:num>
  <w:num w:numId="2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"/>
  </w:num>
  <w:num w:numId="26">
    <w:abstractNumId w:val="56"/>
  </w:num>
  <w:num w:numId="27">
    <w:abstractNumId w:val="32"/>
  </w:num>
  <w:num w:numId="28">
    <w:abstractNumId w:val="42"/>
  </w:num>
  <w:num w:numId="29">
    <w:abstractNumId w:val="12"/>
  </w:num>
  <w:num w:numId="30">
    <w:abstractNumId w:val="26"/>
  </w:num>
  <w:num w:numId="31">
    <w:abstractNumId w:val="40"/>
  </w:num>
  <w:num w:numId="32">
    <w:abstractNumId w:val="52"/>
  </w:num>
  <w:num w:numId="33">
    <w:abstractNumId w:val="33"/>
  </w:num>
  <w:num w:numId="34">
    <w:abstractNumId w:val="43"/>
  </w:num>
  <w:num w:numId="35">
    <w:abstractNumId w:val="28"/>
  </w:num>
  <w:num w:numId="36">
    <w:abstractNumId w:val="55"/>
  </w:num>
  <w:num w:numId="37">
    <w:abstractNumId w:val="29"/>
  </w:num>
  <w:num w:numId="38">
    <w:abstractNumId w:val="34"/>
  </w:num>
  <w:num w:numId="39">
    <w:abstractNumId w:val="54"/>
  </w:num>
  <w:num w:numId="40">
    <w:abstractNumId w:val="22"/>
  </w:num>
  <w:num w:numId="41">
    <w:abstractNumId w:val="27"/>
  </w:num>
  <w:num w:numId="42">
    <w:abstractNumId w:val="30"/>
  </w:num>
  <w:num w:numId="43">
    <w:abstractNumId w:val="6"/>
  </w:num>
  <w:num w:numId="44">
    <w:abstractNumId w:val="15"/>
  </w:num>
  <w:num w:numId="45">
    <w:abstractNumId w:val="50"/>
  </w:num>
  <w:num w:numId="46">
    <w:abstractNumId w:val="46"/>
  </w:num>
  <w:num w:numId="47">
    <w:abstractNumId w:val="58"/>
  </w:num>
  <w:num w:numId="48">
    <w:abstractNumId w:val="11"/>
  </w:num>
  <w:num w:numId="49">
    <w:abstractNumId w:val="36"/>
  </w:num>
  <w:num w:numId="50">
    <w:abstractNumId w:val="49"/>
  </w:num>
  <w:num w:numId="51">
    <w:abstractNumId w:val="18"/>
  </w:num>
  <w:num w:numId="52">
    <w:abstractNumId w:val="13"/>
  </w:num>
  <w:num w:numId="53">
    <w:abstractNumId w:val="38"/>
  </w:num>
  <w:num w:numId="54">
    <w:abstractNumId w:val="5"/>
  </w:num>
  <w:num w:numId="55">
    <w:abstractNumId w:val="0"/>
  </w:num>
  <w:num w:numId="56">
    <w:abstractNumId w:val="9"/>
  </w:num>
  <w:num w:numId="57">
    <w:abstractNumId w:val="25"/>
  </w:num>
  <w:num w:numId="58">
    <w:abstractNumId w:val="51"/>
  </w:num>
  <w:num w:numId="59">
    <w:abstractNumId w:val="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565"/>
    <w:rsid w:val="000458DB"/>
    <w:rsid w:val="00061E34"/>
    <w:rsid w:val="00064615"/>
    <w:rsid w:val="00093002"/>
    <w:rsid w:val="000B46EC"/>
    <w:rsid w:val="000C186A"/>
    <w:rsid w:val="000F5A8E"/>
    <w:rsid w:val="00104953"/>
    <w:rsid w:val="001906A5"/>
    <w:rsid w:val="00190BA6"/>
    <w:rsid w:val="001D3128"/>
    <w:rsid w:val="001E0FFE"/>
    <w:rsid w:val="001F7F41"/>
    <w:rsid w:val="00200A1B"/>
    <w:rsid w:val="002010E0"/>
    <w:rsid w:val="00212DAC"/>
    <w:rsid w:val="00212FD2"/>
    <w:rsid w:val="00222660"/>
    <w:rsid w:val="002265CD"/>
    <w:rsid w:val="00263B70"/>
    <w:rsid w:val="00297F0C"/>
    <w:rsid w:val="002C369D"/>
    <w:rsid w:val="002E13DA"/>
    <w:rsid w:val="003742AB"/>
    <w:rsid w:val="00377C74"/>
    <w:rsid w:val="003A3CBF"/>
    <w:rsid w:val="003C0DB9"/>
    <w:rsid w:val="003D34FF"/>
    <w:rsid w:val="00410277"/>
    <w:rsid w:val="00427C11"/>
    <w:rsid w:val="00436C69"/>
    <w:rsid w:val="00456D36"/>
    <w:rsid w:val="00464FEE"/>
    <w:rsid w:val="00477D03"/>
    <w:rsid w:val="00492E39"/>
    <w:rsid w:val="004A72E1"/>
    <w:rsid w:val="004C0577"/>
    <w:rsid w:val="004C3851"/>
    <w:rsid w:val="00523B65"/>
    <w:rsid w:val="005275C2"/>
    <w:rsid w:val="0052798C"/>
    <w:rsid w:val="00530A6A"/>
    <w:rsid w:val="0054087D"/>
    <w:rsid w:val="00550B9F"/>
    <w:rsid w:val="00556C63"/>
    <w:rsid w:val="00557E74"/>
    <w:rsid w:val="0056027D"/>
    <w:rsid w:val="005846C0"/>
    <w:rsid w:val="005A7174"/>
    <w:rsid w:val="005E68B3"/>
    <w:rsid w:val="006269C8"/>
    <w:rsid w:val="006923F5"/>
    <w:rsid w:val="006B284A"/>
    <w:rsid w:val="006D461A"/>
    <w:rsid w:val="006E67F8"/>
    <w:rsid w:val="006F0B62"/>
    <w:rsid w:val="006F7565"/>
    <w:rsid w:val="00717F6F"/>
    <w:rsid w:val="00731926"/>
    <w:rsid w:val="00754076"/>
    <w:rsid w:val="007B788C"/>
    <w:rsid w:val="00810864"/>
    <w:rsid w:val="008129E0"/>
    <w:rsid w:val="00824621"/>
    <w:rsid w:val="00883FB6"/>
    <w:rsid w:val="008979ED"/>
    <w:rsid w:val="008A27BF"/>
    <w:rsid w:val="008B1AD8"/>
    <w:rsid w:val="008E25BB"/>
    <w:rsid w:val="008F797F"/>
    <w:rsid w:val="00911BDF"/>
    <w:rsid w:val="00930621"/>
    <w:rsid w:val="009334FE"/>
    <w:rsid w:val="00937C4C"/>
    <w:rsid w:val="00944EAB"/>
    <w:rsid w:val="00962A02"/>
    <w:rsid w:val="00973837"/>
    <w:rsid w:val="009B5561"/>
    <w:rsid w:val="009D2D53"/>
    <w:rsid w:val="009D33CC"/>
    <w:rsid w:val="009F6853"/>
    <w:rsid w:val="009F7946"/>
    <w:rsid w:val="00A33E7A"/>
    <w:rsid w:val="00A4006D"/>
    <w:rsid w:val="00A4012C"/>
    <w:rsid w:val="00A4793D"/>
    <w:rsid w:val="00AC7196"/>
    <w:rsid w:val="00AC773E"/>
    <w:rsid w:val="00B132CA"/>
    <w:rsid w:val="00B1359F"/>
    <w:rsid w:val="00B1547A"/>
    <w:rsid w:val="00B20BBC"/>
    <w:rsid w:val="00B42BC0"/>
    <w:rsid w:val="00B43992"/>
    <w:rsid w:val="00B54887"/>
    <w:rsid w:val="00B807F9"/>
    <w:rsid w:val="00BB3044"/>
    <w:rsid w:val="00BD5BF8"/>
    <w:rsid w:val="00C146D6"/>
    <w:rsid w:val="00C235B2"/>
    <w:rsid w:val="00C317E0"/>
    <w:rsid w:val="00CB372B"/>
    <w:rsid w:val="00D2283B"/>
    <w:rsid w:val="00D25942"/>
    <w:rsid w:val="00D615F2"/>
    <w:rsid w:val="00D754D1"/>
    <w:rsid w:val="00D93FCF"/>
    <w:rsid w:val="00DA0F53"/>
    <w:rsid w:val="00DA7383"/>
    <w:rsid w:val="00DD4CBF"/>
    <w:rsid w:val="00DE165C"/>
    <w:rsid w:val="00DF6983"/>
    <w:rsid w:val="00E1580F"/>
    <w:rsid w:val="00E25D20"/>
    <w:rsid w:val="00E33DF3"/>
    <w:rsid w:val="00E57DD2"/>
    <w:rsid w:val="00EE1C4C"/>
    <w:rsid w:val="00F102D3"/>
    <w:rsid w:val="00F32A1E"/>
    <w:rsid w:val="00F34C24"/>
    <w:rsid w:val="00F60A78"/>
    <w:rsid w:val="00F74D57"/>
    <w:rsid w:val="00F8404E"/>
    <w:rsid w:val="00F8728E"/>
    <w:rsid w:val="00F879E3"/>
    <w:rsid w:val="00FA577D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A1B8202"/>
  <w15:docId w15:val="{625A1F68-46A6-452B-B0DB-EDAB9C18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F756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F756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565"/>
    <w:rPr>
      <w:rFonts w:ascii="Tahoma" w:eastAsia="Times New Roman" w:hAnsi="Tahoma" w:cs="Tahoma"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937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3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29109-C46E-B646-B98F-F43DA907C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1032</Words>
  <Characters>5885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t.gerakis</dc:creator>
  <cp:keywords/>
  <dc:description/>
  <cp:lastModifiedBy>Antigoni Kouvidi</cp:lastModifiedBy>
  <cp:revision>2</cp:revision>
  <cp:lastPrinted>2019-02-19T16:37:00Z</cp:lastPrinted>
  <dcterms:created xsi:type="dcterms:W3CDTF">2020-01-17T14:05:00Z</dcterms:created>
  <dcterms:modified xsi:type="dcterms:W3CDTF">2020-01-17T14:05:00Z</dcterms:modified>
</cp:coreProperties>
</file>